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C904EA" w:rsidTr="00C904EA">
        <w:tc>
          <w:tcPr>
            <w:tcW w:w="362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335"/>
            </w:tblGrid>
            <w:tr w:rsidR="00C904EA" w:rsidRPr="00C904EA" w:rsidTr="00C904EA">
              <w:trPr>
                <w:trHeight w:val="83"/>
              </w:trPr>
              <w:tc>
                <w:tcPr>
                  <w:tcW w:w="0" w:type="auto"/>
                </w:tcPr>
                <w:p w:rsidR="00C904EA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>ПРИЛОЖЕНИЕ</w:t>
                  </w:r>
                </w:p>
                <w:p w:rsidR="00C904EA" w:rsidRDefault="00246CBF" w:rsidP="00246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к постановлению </w:t>
                  </w:r>
                  <w:r w:rsidR="00C904EA" w:rsidRPr="00C904EA">
                    <w:rPr>
                      <w:rFonts w:ascii="Times New Roman" w:hAnsi="Times New Roman" w:cs="Times New Roman"/>
                      <w:color w:val="000000"/>
                    </w:rPr>
                    <w:t>Администрации</w:t>
                  </w:r>
                </w:p>
                <w:p w:rsidR="00C904EA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>муниципального образования</w:t>
                  </w:r>
                </w:p>
                <w:p w:rsidR="00C904EA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>"Город Архангельск"</w:t>
                  </w:r>
                </w:p>
                <w:p w:rsidR="00C904EA" w:rsidRPr="00C904EA" w:rsidRDefault="00C904EA" w:rsidP="00A151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 xml:space="preserve">от </w:t>
                  </w:r>
                  <w:r w:rsidR="00A151CB">
                    <w:rPr>
                      <w:rFonts w:ascii="Times New Roman" w:hAnsi="Times New Roman" w:cs="Times New Roman"/>
                      <w:color w:val="000000"/>
                    </w:rPr>
                    <w:t xml:space="preserve">13.03.2017 </w:t>
                  </w:r>
                  <w:r w:rsidRPr="00C904EA">
                    <w:rPr>
                      <w:rFonts w:ascii="Times New Roman" w:hAnsi="Times New Roman" w:cs="Times New Roman"/>
                      <w:color w:val="000000"/>
                    </w:rPr>
                    <w:t>№</w:t>
                  </w:r>
                  <w:r w:rsidR="00A151CB">
                    <w:rPr>
                      <w:rFonts w:ascii="Times New Roman" w:hAnsi="Times New Roman" w:cs="Times New Roman"/>
                      <w:color w:val="000000"/>
                    </w:rPr>
                    <w:t xml:space="preserve"> 257</w:t>
                  </w:r>
                  <w:bookmarkStart w:id="0" w:name="_GoBack"/>
                  <w:bookmarkEnd w:id="0"/>
                </w:p>
              </w:tc>
            </w:tr>
          </w:tbl>
          <w:p w:rsidR="00C904EA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C904EA" w:rsidRDefault="006A75E3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 w:rsidR="00C904EA">
              <w:rPr>
                <w:rFonts w:ascii="Times New Roman" w:hAnsi="Times New Roman" w:cs="Times New Roman"/>
              </w:rPr>
              <w:t>ПРИЛОЖЕНИЕ №</w:t>
            </w:r>
            <w:r w:rsidR="008D0545">
              <w:rPr>
                <w:rFonts w:ascii="Times New Roman" w:hAnsi="Times New Roman" w:cs="Times New Roman"/>
              </w:rPr>
              <w:t xml:space="preserve"> </w:t>
            </w:r>
            <w:r w:rsidR="00C904EA">
              <w:rPr>
                <w:rFonts w:ascii="Times New Roman" w:hAnsi="Times New Roman" w:cs="Times New Roman"/>
              </w:rPr>
              <w:t>1</w:t>
            </w:r>
          </w:p>
          <w:p w:rsidR="00C904EA" w:rsidRPr="005251C0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C904EA" w:rsidRPr="005251C0" w:rsidRDefault="00C904EA" w:rsidP="00C90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C904EA" w:rsidRPr="005251C0" w:rsidRDefault="00C904EA" w:rsidP="00C90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C904EA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Архангельской области"</w:t>
            </w:r>
          </w:p>
        </w:tc>
      </w:tr>
    </w:tbl>
    <w:p w:rsidR="00C6117A" w:rsidRPr="005251C0" w:rsidRDefault="00C6117A">
      <w:pPr>
        <w:pStyle w:val="ConsPlusNormal"/>
        <w:jc w:val="both"/>
        <w:rPr>
          <w:rFonts w:ascii="Times New Roman" w:hAnsi="Times New Roman" w:cs="Times New Roman"/>
        </w:rPr>
      </w:pPr>
    </w:p>
    <w:p w:rsidR="00C6117A" w:rsidRPr="00583555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370"/>
      <w:bookmarkEnd w:id="1"/>
      <w:r w:rsidRPr="00583555">
        <w:rPr>
          <w:rFonts w:ascii="Times New Roman" w:hAnsi="Times New Roman" w:cs="Times New Roman"/>
          <w:b/>
        </w:rPr>
        <w:t>ПЕРЕЧЕНЬ</w:t>
      </w:r>
    </w:p>
    <w:p w:rsidR="00C6117A" w:rsidRPr="00583555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r w:rsidRPr="00583555">
        <w:rPr>
          <w:rFonts w:ascii="Times New Roman" w:hAnsi="Times New Roman" w:cs="Times New Roman"/>
          <w:b/>
        </w:rPr>
        <w:t>мероприятий муниципальной программы "Развитие города</w:t>
      </w:r>
      <w:r w:rsidR="0074665B">
        <w:rPr>
          <w:rFonts w:ascii="Times New Roman" w:hAnsi="Times New Roman" w:cs="Times New Roman"/>
          <w:b/>
        </w:rPr>
        <w:t xml:space="preserve"> </w:t>
      </w:r>
      <w:r w:rsidRPr="00583555">
        <w:rPr>
          <w:rFonts w:ascii="Times New Roman" w:hAnsi="Times New Roman" w:cs="Times New Roman"/>
          <w:b/>
        </w:rPr>
        <w:t>Архангельска как административного центра</w:t>
      </w:r>
      <w:r w:rsidR="0074665B">
        <w:rPr>
          <w:rFonts w:ascii="Times New Roman" w:hAnsi="Times New Roman" w:cs="Times New Roman"/>
          <w:b/>
        </w:rPr>
        <w:t xml:space="preserve"> </w:t>
      </w:r>
      <w:r w:rsidRPr="00583555">
        <w:rPr>
          <w:rFonts w:ascii="Times New Roman" w:hAnsi="Times New Roman" w:cs="Times New Roman"/>
          <w:b/>
        </w:rPr>
        <w:t>Архангельской области"</w:t>
      </w:r>
    </w:p>
    <w:p w:rsidR="00C6117A" w:rsidRPr="005251C0" w:rsidRDefault="00C61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2"/>
        <w:gridCol w:w="9"/>
        <w:gridCol w:w="1370"/>
        <w:gridCol w:w="16"/>
        <w:gridCol w:w="1484"/>
        <w:gridCol w:w="7"/>
        <w:gridCol w:w="7"/>
        <w:gridCol w:w="6"/>
        <w:gridCol w:w="10"/>
        <w:gridCol w:w="15"/>
        <w:gridCol w:w="908"/>
        <w:gridCol w:w="31"/>
        <w:gridCol w:w="27"/>
        <w:gridCol w:w="7"/>
        <w:gridCol w:w="10"/>
        <w:gridCol w:w="912"/>
        <w:gridCol w:w="41"/>
        <w:gridCol w:w="19"/>
        <w:gridCol w:w="25"/>
        <w:gridCol w:w="9"/>
        <w:gridCol w:w="894"/>
        <w:gridCol w:w="40"/>
        <w:gridCol w:w="19"/>
        <w:gridCol w:w="49"/>
        <w:gridCol w:w="6"/>
        <w:gridCol w:w="6"/>
        <w:gridCol w:w="943"/>
        <w:gridCol w:w="45"/>
        <w:gridCol w:w="9"/>
        <w:gridCol w:w="19"/>
        <w:gridCol w:w="24"/>
        <w:gridCol w:w="920"/>
        <w:gridCol w:w="48"/>
        <w:gridCol w:w="113"/>
        <w:gridCol w:w="26"/>
        <w:gridCol w:w="20"/>
        <w:gridCol w:w="785"/>
        <w:gridCol w:w="67"/>
        <w:gridCol w:w="100"/>
        <w:gridCol w:w="42"/>
        <w:gridCol w:w="818"/>
        <w:gridCol w:w="54"/>
        <w:gridCol w:w="53"/>
        <w:gridCol w:w="748"/>
        <w:gridCol w:w="205"/>
        <w:gridCol w:w="40"/>
        <w:gridCol w:w="59"/>
        <w:gridCol w:w="12"/>
        <w:gridCol w:w="895"/>
        <w:gridCol w:w="26"/>
        <w:gridCol w:w="63"/>
        <w:gridCol w:w="12"/>
        <w:gridCol w:w="49"/>
        <w:gridCol w:w="860"/>
        <w:gridCol w:w="9"/>
        <w:gridCol w:w="1417"/>
      </w:tblGrid>
      <w:tr w:rsidR="008D0545" w:rsidRPr="0074665B" w:rsidTr="003134A8">
        <w:tc>
          <w:tcPr>
            <w:tcW w:w="1652" w:type="dxa"/>
            <w:vMerge w:val="restart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379" w:type="dxa"/>
            <w:gridSpan w:val="2"/>
            <w:vMerge w:val="restart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Исполнители мероприятия</w:t>
            </w:r>
          </w:p>
        </w:tc>
        <w:tc>
          <w:tcPr>
            <w:tcW w:w="1514" w:type="dxa"/>
            <w:gridSpan w:val="4"/>
            <w:vMerge w:val="restart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89" w:type="dxa"/>
            <w:gridSpan w:val="47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 (млн. рублей)</w:t>
            </w:r>
          </w:p>
        </w:tc>
        <w:tc>
          <w:tcPr>
            <w:tcW w:w="1426" w:type="dxa"/>
            <w:gridSpan w:val="2"/>
            <w:vMerge w:val="restart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Ожидаемые результаты реализации мероприятия</w:t>
            </w:r>
          </w:p>
        </w:tc>
      </w:tr>
      <w:tr w:rsidR="008D0545" w:rsidRPr="0074665B" w:rsidTr="003134A8">
        <w:tc>
          <w:tcPr>
            <w:tcW w:w="1652" w:type="dxa"/>
            <w:vMerge/>
          </w:tcPr>
          <w:p w:rsidR="00583555" w:rsidRPr="0074665B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583555" w:rsidRPr="0074665B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  <w:vMerge/>
          </w:tcPr>
          <w:p w:rsidR="00583555" w:rsidRPr="0074665B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6"/>
          </w:tcPr>
          <w:p w:rsidR="00583555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14" w:type="dxa"/>
            <w:gridSpan w:val="6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2012 год</w:t>
            </w:r>
          </w:p>
        </w:tc>
        <w:tc>
          <w:tcPr>
            <w:tcW w:w="1011" w:type="dxa"/>
            <w:gridSpan w:val="5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1009" w:type="dxa"/>
            <w:gridSpan w:val="5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1011" w:type="dxa"/>
            <w:gridSpan w:val="4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1011" w:type="dxa"/>
            <w:gridSpan w:val="5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14" w:type="dxa"/>
            <w:gridSpan w:val="4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006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06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10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426" w:type="dxa"/>
            <w:gridSpan w:val="2"/>
            <w:vMerge/>
          </w:tcPr>
          <w:p w:rsidR="00583555" w:rsidRPr="0074665B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9" w:type="dxa"/>
            <w:gridSpan w:val="2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4" w:type="dxa"/>
            <w:gridSpan w:val="4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7" w:type="dxa"/>
            <w:gridSpan w:val="6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4" w:type="dxa"/>
            <w:gridSpan w:val="6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1" w:type="dxa"/>
            <w:gridSpan w:val="5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9" w:type="dxa"/>
            <w:gridSpan w:val="5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1" w:type="dxa"/>
            <w:gridSpan w:val="4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1" w:type="dxa"/>
            <w:gridSpan w:val="5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4" w:type="dxa"/>
            <w:gridSpan w:val="4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6" w:type="dxa"/>
            <w:gridSpan w:val="3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6" w:type="dxa"/>
            <w:gridSpan w:val="4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0" w:type="dxa"/>
            <w:gridSpan w:val="5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6" w:type="dxa"/>
            <w:gridSpan w:val="2"/>
          </w:tcPr>
          <w:p w:rsidR="00EF43E6" w:rsidRPr="0074665B" w:rsidRDefault="00EF43E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D0545" w:rsidRPr="0074665B" w:rsidTr="003134A8">
        <w:tc>
          <w:tcPr>
            <w:tcW w:w="16060" w:type="dxa"/>
            <w:gridSpan w:val="56"/>
          </w:tcPr>
          <w:p w:rsidR="008D299F" w:rsidRPr="0074665B" w:rsidRDefault="008D299F" w:rsidP="00746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402"/>
            <w:bookmarkEnd w:id="2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I. Строительство, реконструкция</w:t>
            </w:r>
            <w:r w:rsidR="00EA459E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2A4E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автомобильных </w:t>
            </w:r>
            <w:r w:rsidR="00EC61FA" w:rsidRPr="0074665B">
              <w:rPr>
                <w:rFonts w:ascii="Times New Roman" w:hAnsi="Times New Roman" w:cs="Times New Roman"/>
                <w:sz w:val="16"/>
                <w:szCs w:val="16"/>
              </w:rPr>
              <w:t>дорог</w:t>
            </w:r>
            <w:r w:rsidR="00712A4E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D0545" w:rsidRPr="0074665B" w:rsidTr="003134A8">
        <w:trPr>
          <w:trHeight w:val="550"/>
        </w:trPr>
        <w:tc>
          <w:tcPr>
            <w:tcW w:w="1652" w:type="dxa"/>
            <w:vMerge w:val="restart"/>
          </w:tcPr>
          <w:p w:rsidR="00794717" w:rsidRPr="0074665B" w:rsidRDefault="00ED11C8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1. Строительство автомобильной дороги по проезду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Сибиряковцев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, в обход областной больницы </w:t>
            </w:r>
          </w:p>
          <w:p w:rsidR="00ED11C8" w:rsidRPr="0074665B" w:rsidRDefault="00ED11C8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79" w:type="dxa"/>
            <w:gridSpan w:val="2"/>
            <w:vMerge w:val="restart"/>
          </w:tcPr>
          <w:p w:rsidR="00ED11C8" w:rsidRPr="0074665B" w:rsidRDefault="00276F67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С</w:t>
            </w:r>
            <w:r w:rsidR="00A33C29" w:rsidRPr="0074665B">
              <w:rPr>
                <w:rFonts w:ascii="Times New Roman" w:hAnsi="Times New Roman"/>
                <w:sz w:val="16"/>
                <w:szCs w:val="16"/>
              </w:rPr>
              <w:t>лужба заместителя мэра города по городскому хозяйству</w:t>
            </w:r>
          </w:p>
        </w:tc>
        <w:tc>
          <w:tcPr>
            <w:tcW w:w="1514" w:type="dxa"/>
            <w:gridSpan w:val="4"/>
          </w:tcPr>
          <w:p w:rsidR="00ED11C8" w:rsidRPr="0074665B" w:rsidRDefault="00ED11C8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1014" w:type="dxa"/>
            <w:gridSpan w:val="8"/>
          </w:tcPr>
          <w:p w:rsidR="00ED11C8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006" w:type="dxa"/>
            <w:gridSpan w:val="5"/>
          </w:tcPr>
          <w:p w:rsidR="00ED11C8" w:rsidRPr="0074665B" w:rsidRDefault="00ED11C8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888 </w:t>
            </w:r>
          </w:p>
        </w:tc>
        <w:tc>
          <w:tcPr>
            <w:tcW w:w="1002" w:type="dxa"/>
            <w:gridSpan w:val="4"/>
          </w:tcPr>
          <w:p w:rsidR="00ED11C8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="00ED11C8" w:rsidRPr="0074665B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1009" w:type="dxa"/>
            <w:gridSpan w:val="5"/>
          </w:tcPr>
          <w:p w:rsidR="00ED11C8" w:rsidRPr="0074665B" w:rsidRDefault="00ED11C8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ED11C8" w:rsidRPr="0074665B" w:rsidRDefault="00ED11C8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ED11C8" w:rsidRPr="0074665B" w:rsidRDefault="00ED11C8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D11C8" w:rsidRPr="0074665B" w:rsidRDefault="00FD50EA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ED11C8" w:rsidRPr="0074665B" w:rsidRDefault="00ED11C8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ED11C8" w:rsidRPr="0074665B" w:rsidRDefault="00ED11C8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ED11C8" w:rsidRPr="0074665B" w:rsidRDefault="00ED11C8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FD50EA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Объездная дорога позволит осуществлять движение транспорта в обход вводимого </w:t>
            </w:r>
          </w:p>
          <w:p w:rsidR="000B4471" w:rsidRDefault="00FD50EA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корпуса Архангельской областной больницы </w:t>
            </w:r>
          </w:p>
          <w:p w:rsidR="00ED11C8" w:rsidRPr="0074665B" w:rsidRDefault="008A2637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</w:tr>
      <w:tr w:rsidR="008D0545" w:rsidRPr="0074665B" w:rsidTr="003134A8">
        <w:trPr>
          <w:trHeight w:val="490"/>
        </w:trPr>
        <w:tc>
          <w:tcPr>
            <w:tcW w:w="1652" w:type="dxa"/>
            <w:vMerge/>
          </w:tcPr>
          <w:p w:rsidR="00D00304" w:rsidRPr="0074665B" w:rsidRDefault="00D00304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D00304" w:rsidRPr="0074665B" w:rsidRDefault="00D00304" w:rsidP="0074665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D00304" w:rsidRPr="0074665B" w:rsidRDefault="00D00304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14" w:type="dxa"/>
            <w:gridSpan w:val="8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5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5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D00304" w:rsidRPr="0074665B" w:rsidRDefault="00D00304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462"/>
        </w:trPr>
        <w:tc>
          <w:tcPr>
            <w:tcW w:w="1652" w:type="dxa"/>
            <w:vMerge/>
          </w:tcPr>
          <w:p w:rsidR="00D00304" w:rsidRPr="0074665B" w:rsidRDefault="00D00304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D00304" w:rsidRPr="0074665B" w:rsidRDefault="00D00304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D00304" w:rsidRPr="0074665B" w:rsidRDefault="00D00304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014" w:type="dxa"/>
            <w:gridSpan w:val="8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006" w:type="dxa"/>
            <w:gridSpan w:val="5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002" w:type="dxa"/>
            <w:gridSpan w:val="4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09" w:type="dxa"/>
            <w:gridSpan w:val="5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D00304" w:rsidRPr="0074665B" w:rsidRDefault="00D00304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D00304" w:rsidRPr="0074665B" w:rsidRDefault="00D00304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285"/>
        </w:trPr>
        <w:tc>
          <w:tcPr>
            <w:tcW w:w="1652" w:type="dxa"/>
            <w:vMerge w:val="restart"/>
          </w:tcPr>
          <w:p w:rsidR="004129CE" w:rsidRDefault="00C72935" w:rsidP="004129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2. Реконструкция автомобильной дороги по пр. Обвод</w:t>
            </w:r>
            <w:r w:rsid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канал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участке от ул. Шабалина до ул. Смольный Буян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72935" w:rsidRPr="0074665B" w:rsidRDefault="00C72935" w:rsidP="004129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г. Архангельске</w:t>
            </w:r>
          </w:p>
        </w:tc>
        <w:tc>
          <w:tcPr>
            <w:tcW w:w="1379" w:type="dxa"/>
            <w:gridSpan w:val="2"/>
            <w:vMerge w:val="restart"/>
          </w:tcPr>
          <w:p w:rsidR="00C72935" w:rsidRPr="0074665B" w:rsidRDefault="001C19FC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Администрации муниципального образования "Город </w:t>
            </w:r>
          </w:p>
        </w:tc>
        <w:tc>
          <w:tcPr>
            <w:tcW w:w="1514" w:type="dxa"/>
            <w:gridSpan w:val="4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1014" w:type="dxa"/>
            <w:gridSpan w:val="8"/>
          </w:tcPr>
          <w:p w:rsidR="00C72935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72935" w:rsidRPr="0074665B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006" w:type="dxa"/>
            <w:gridSpan w:val="5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002" w:type="dxa"/>
            <w:gridSpan w:val="4"/>
          </w:tcPr>
          <w:p w:rsidR="00C72935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74665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09" w:type="dxa"/>
            <w:gridSpan w:val="5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63" w:type="dxa"/>
            <w:gridSpan w:val="3"/>
          </w:tcPr>
          <w:p w:rsidR="00C72935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74665B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gridSpan w:val="5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C72935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19,000</w:t>
            </w:r>
          </w:p>
        </w:tc>
        <w:tc>
          <w:tcPr>
            <w:tcW w:w="1426" w:type="dxa"/>
            <w:gridSpan w:val="2"/>
            <w:vMerge w:val="restart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50EA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пр. Обводный канал</w:t>
            </w:r>
          </w:p>
        </w:tc>
      </w:tr>
      <w:tr w:rsidR="008D0545" w:rsidRPr="0074665B" w:rsidTr="003134A8">
        <w:tc>
          <w:tcPr>
            <w:tcW w:w="1652" w:type="dxa"/>
            <w:vMerge/>
          </w:tcPr>
          <w:p w:rsidR="00C72935" w:rsidRPr="0074665B" w:rsidRDefault="00C7293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C72935" w:rsidRPr="0074665B" w:rsidRDefault="00C7293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14" w:type="dxa"/>
            <w:gridSpan w:val="8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5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5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C72935" w:rsidRPr="0074665B" w:rsidRDefault="00C72935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C72935" w:rsidRPr="0074665B" w:rsidRDefault="00C72935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C72935" w:rsidRPr="0074665B" w:rsidRDefault="00C72935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C72935" w:rsidRPr="0074665B" w:rsidRDefault="00C7293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C72935" w:rsidRPr="0074665B" w:rsidRDefault="00C7293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C72935" w:rsidRPr="0074665B" w:rsidRDefault="00C7293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C72935" w:rsidRPr="0074665B" w:rsidRDefault="00C7293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014" w:type="dxa"/>
            <w:gridSpan w:val="8"/>
          </w:tcPr>
          <w:p w:rsidR="00C72935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72935" w:rsidRPr="0074665B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006" w:type="dxa"/>
            <w:gridSpan w:val="5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002" w:type="dxa"/>
            <w:gridSpan w:val="4"/>
          </w:tcPr>
          <w:p w:rsidR="00C72935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74665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09" w:type="dxa"/>
            <w:gridSpan w:val="5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63" w:type="dxa"/>
            <w:gridSpan w:val="3"/>
          </w:tcPr>
          <w:p w:rsidR="00C72935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74665B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gridSpan w:val="5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C72935" w:rsidRPr="0074665B" w:rsidRDefault="00C7293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C72935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19,000</w:t>
            </w:r>
          </w:p>
        </w:tc>
        <w:tc>
          <w:tcPr>
            <w:tcW w:w="1426" w:type="dxa"/>
            <w:gridSpan w:val="2"/>
            <w:vMerge/>
          </w:tcPr>
          <w:p w:rsidR="00C72935" w:rsidRPr="0074665B" w:rsidRDefault="00C7293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Архангельск" (департамент городского хозяйства Администрации муниципального образования "Город Архангельск"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>, служба заместителя мэра города по городскому хозяйству)</w:t>
            </w: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8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 w:val="restart"/>
          </w:tcPr>
          <w:p w:rsid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3. Реконструкция  автомобильной дороги по пр.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Мос</w:t>
            </w:r>
            <w:r w:rsid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ковск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ому</w:t>
            </w:r>
            <w:proofErr w:type="spellEnd"/>
            <w:r w:rsidR="004129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участке от ул. Смольный Буян до 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ПавлаУсова</w:t>
            </w:r>
            <w:proofErr w:type="spellEnd"/>
            <w:r w:rsidR="004129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г. Архангельске</w:t>
            </w:r>
          </w:p>
        </w:tc>
        <w:tc>
          <w:tcPr>
            <w:tcW w:w="1379" w:type="dxa"/>
            <w:gridSpan w:val="2"/>
            <w:vMerge w:val="restart"/>
          </w:tcPr>
          <w:p w:rsidR="00956569" w:rsidRPr="0074665B" w:rsidRDefault="001C19FC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 (департамент городского хозяйства Администрации муниципального образования "Город Архангельск"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>, служба заместителя мэра города по городскому хозяйству)</w:t>
            </w:r>
          </w:p>
        </w:tc>
        <w:tc>
          <w:tcPr>
            <w:tcW w:w="1514" w:type="dxa"/>
            <w:gridSpan w:val="4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1014" w:type="dxa"/>
            <w:gridSpan w:val="8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C7C6B" w:rsidRPr="0074665B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006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02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09" w:type="dxa"/>
            <w:gridSpan w:val="5"/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963" w:type="dxa"/>
            <w:gridSpan w:val="3"/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13,500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пр. Московского</w:t>
            </w:r>
          </w:p>
        </w:tc>
      </w:tr>
      <w:tr w:rsidR="008D0545" w:rsidRPr="0074665B" w:rsidTr="003134A8"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14" w:type="dxa"/>
            <w:gridSpan w:val="8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854"/>
        </w:trPr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014" w:type="dxa"/>
            <w:gridSpan w:val="8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C7C6B" w:rsidRPr="0074665B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006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02" w:type="dxa"/>
            <w:gridSpan w:val="4"/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09" w:type="dxa"/>
            <w:gridSpan w:val="5"/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963" w:type="dxa"/>
            <w:gridSpan w:val="3"/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13,500</w:t>
            </w: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470"/>
        </w:trPr>
        <w:tc>
          <w:tcPr>
            <w:tcW w:w="1652" w:type="dxa"/>
            <w:vMerge w:val="restart"/>
          </w:tcPr>
          <w:p w:rsidR="004129CE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4. Строительство автомобильной дороги по </w:t>
            </w:r>
          </w:p>
          <w:p w:rsidR="004129CE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Выучейского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129CE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от пр. Ломоносова </w:t>
            </w:r>
          </w:p>
          <w:p w:rsidR="00067751" w:rsidRPr="0074665B" w:rsidRDefault="00067751" w:rsidP="004129CE">
            <w:pPr>
              <w:pStyle w:val="ConsPlusNormal"/>
              <w:ind w:right="-11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до ул. Воскресенской</w:t>
            </w:r>
          </w:p>
        </w:tc>
        <w:tc>
          <w:tcPr>
            <w:tcW w:w="1379" w:type="dxa"/>
            <w:gridSpan w:val="2"/>
            <w:vMerge w:val="restart"/>
          </w:tcPr>
          <w:p w:rsidR="00067751" w:rsidRPr="0074665B" w:rsidRDefault="00BF1CF3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С</w:t>
            </w:r>
            <w:r w:rsidR="00067751" w:rsidRPr="0074665B">
              <w:rPr>
                <w:rFonts w:ascii="Times New Roman" w:hAnsi="Times New Roman"/>
                <w:sz w:val="16"/>
                <w:szCs w:val="16"/>
              </w:rPr>
              <w:t>лужба заместителя мэра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 xml:space="preserve"> города по городскому хозяйству</w:t>
            </w:r>
          </w:p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1014" w:type="dxa"/>
            <w:gridSpan w:val="8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1006" w:type="dxa"/>
            <w:gridSpan w:val="5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1002" w:type="dxa"/>
            <w:gridSpan w:val="4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009" w:type="dxa"/>
            <w:gridSpan w:val="5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Новая дорога </w:t>
            </w:r>
          </w:p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8D0545" w:rsidRPr="0074665B" w:rsidTr="003134A8">
        <w:tc>
          <w:tcPr>
            <w:tcW w:w="1652" w:type="dxa"/>
            <w:vMerge/>
          </w:tcPr>
          <w:p w:rsidR="00067751" w:rsidRPr="0074665B" w:rsidRDefault="00067751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067751" w:rsidRPr="0074665B" w:rsidRDefault="00067751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14" w:type="dxa"/>
            <w:gridSpan w:val="8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5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5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461"/>
        </w:trPr>
        <w:tc>
          <w:tcPr>
            <w:tcW w:w="1652" w:type="dxa"/>
            <w:vMerge/>
          </w:tcPr>
          <w:p w:rsidR="00067751" w:rsidRPr="0074665B" w:rsidRDefault="00067751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067751" w:rsidRPr="0074665B" w:rsidRDefault="00067751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021" w:type="dxa"/>
            <w:gridSpan w:val="9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1011" w:type="dxa"/>
            <w:gridSpan w:val="5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1009" w:type="dxa"/>
            <w:gridSpan w:val="5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  <w:tcBorders>
              <w:bottom w:val="single" w:sz="4" w:space="0" w:color="auto"/>
            </w:tcBorders>
          </w:tcPr>
          <w:p w:rsidR="00067751" w:rsidRPr="0074665B" w:rsidRDefault="00067751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067751" w:rsidRPr="0074665B" w:rsidRDefault="0006775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blPrEx>
          <w:tblBorders>
            <w:insideH w:val="nil"/>
          </w:tblBorders>
        </w:tblPrEx>
        <w:tc>
          <w:tcPr>
            <w:tcW w:w="1652" w:type="dxa"/>
            <w:vMerge/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10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50,703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19,200</w:t>
            </w:r>
          </w:p>
        </w:tc>
        <w:tc>
          <w:tcPr>
            <w:tcW w:w="10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31,503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65DC" w:rsidRPr="0074665B" w:rsidRDefault="001A65DC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       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011" w:type="dxa"/>
            <w:gridSpan w:val="8"/>
            <w:tcBorders>
              <w:top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3,464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3,464</w:t>
            </w:r>
          </w:p>
        </w:tc>
        <w:tc>
          <w:tcPr>
            <w:tcW w:w="1009" w:type="dxa"/>
            <w:gridSpan w:val="5"/>
            <w:tcBorders>
              <w:top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</w:tcPr>
          <w:p w:rsidR="001A65DC" w:rsidRPr="0074665B" w:rsidRDefault="001A65D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 w:val="restart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5. Благоустройство территории по проспекту Троицкому в г. Архангельске</w:t>
            </w:r>
          </w:p>
        </w:tc>
        <w:tc>
          <w:tcPr>
            <w:tcW w:w="1379" w:type="dxa"/>
            <w:gridSpan w:val="2"/>
            <w:vMerge w:val="restart"/>
          </w:tcPr>
          <w:p w:rsidR="00AB65C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</w:t>
            </w:r>
            <w:r w:rsidR="00AB65C9" w:rsidRPr="0074665B">
              <w:rPr>
                <w:rFonts w:ascii="Times New Roman" w:hAnsi="Times New Roman" w:cs="Times New Roman"/>
                <w:sz w:val="16"/>
                <w:szCs w:val="16"/>
              </w:rPr>
              <w:t>городского хозяйства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муниципального образования "Город Архангельск" (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Улучшение технического состояния дорожного покрытия и тротуаров на </w:t>
            </w:r>
          </w:p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пр. Троицком</w:t>
            </w:r>
          </w:p>
        </w:tc>
      </w:tr>
      <w:tr w:rsidR="008D0545" w:rsidRPr="0074665B" w:rsidTr="003134A8"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blPrEx>
          <w:tblBorders>
            <w:insideH w:val="nil"/>
          </w:tblBorders>
        </w:tblPrEx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bottom w:val="nil"/>
            </w:tcBorders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988" w:type="dxa"/>
            <w:gridSpan w:val="5"/>
            <w:tcBorders>
              <w:bottom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1007" w:type="dxa"/>
            <w:gridSpan w:val="5"/>
            <w:tcBorders>
              <w:bottom w:val="nil"/>
            </w:tcBorders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0,110</w:t>
            </w:r>
          </w:p>
        </w:tc>
        <w:tc>
          <w:tcPr>
            <w:tcW w:w="1017" w:type="dxa"/>
            <w:gridSpan w:val="6"/>
            <w:tcBorders>
              <w:bottom w:val="nil"/>
            </w:tcBorders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1003" w:type="dxa"/>
            <w:gridSpan w:val="4"/>
            <w:tcBorders>
              <w:bottom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  <w:tcBorders>
              <w:bottom w:val="nil"/>
            </w:tcBorders>
          </w:tcPr>
          <w:p w:rsidR="00956569" w:rsidRPr="0074665B" w:rsidRDefault="00312F4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1,248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  <w:vMerge w:val="restart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nil"/>
            </w:tcBorders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8" w:type="dxa"/>
            <w:gridSpan w:val="5"/>
            <w:tcBorders>
              <w:top w:val="nil"/>
            </w:tcBorders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5"/>
            <w:tcBorders>
              <w:top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  <w:tcBorders>
              <w:top w:val="nil"/>
            </w:tcBorders>
          </w:tcPr>
          <w:p w:rsidR="00956569" w:rsidRPr="0074665B" w:rsidRDefault="00C37FF0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0,260</w:t>
            </w:r>
          </w:p>
        </w:tc>
        <w:tc>
          <w:tcPr>
            <w:tcW w:w="1003" w:type="dxa"/>
            <w:gridSpan w:val="4"/>
            <w:tcBorders>
              <w:top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  <w:tcBorders>
              <w:top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 w:val="restart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6. Реконструкция </w:t>
            </w:r>
          </w:p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пр. Ленинградского, от ул. Первомайской до ул. Смольный Буян</w:t>
            </w:r>
          </w:p>
        </w:tc>
        <w:tc>
          <w:tcPr>
            <w:tcW w:w="1379" w:type="dxa"/>
            <w:gridSpan w:val="2"/>
            <w:vMerge w:val="restart"/>
          </w:tcPr>
          <w:p w:rsidR="00956569" w:rsidRPr="0074665B" w:rsidRDefault="00BF1CF3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 / д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CF70AC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инфраструктуры Администрации муниципального образования "Город Архангельск" </w:t>
            </w: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0581C" w:rsidRPr="0074665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,874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74665B" w:rsidRDefault="00CF70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992" w:type="dxa"/>
            <w:gridSpan w:val="4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984" w:type="dxa"/>
            <w:gridSpan w:val="4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482,059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FD50EA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E048CF" w:rsidRDefault="00FD50EA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пр. Ленинград</w:t>
            </w:r>
            <w:r w:rsidR="000B44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6569" w:rsidRPr="0074665B" w:rsidRDefault="00FD50EA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</w:p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294"/>
        </w:trPr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EC61FA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84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3A55AC" w:rsidRPr="0074665B" w:rsidRDefault="003A55A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3A55AC" w:rsidRPr="0074665B" w:rsidRDefault="003A55A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3A55AC" w:rsidRPr="0074665B" w:rsidRDefault="003A55AC" w:rsidP="0074665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74665B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988" w:type="dxa"/>
            <w:gridSpan w:val="5"/>
          </w:tcPr>
          <w:p w:rsidR="003A55AC" w:rsidRPr="0074665B" w:rsidRDefault="00E0581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  <w:r w:rsidR="003A55AC" w:rsidRPr="0074665B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1007" w:type="dxa"/>
            <w:gridSpan w:val="5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92" w:type="dxa"/>
            <w:gridSpan w:val="4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84" w:type="dxa"/>
            <w:gridSpan w:val="4"/>
          </w:tcPr>
          <w:p w:rsidR="003A55AC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3A55AC" w:rsidRPr="0074665B" w:rsidRDefault="003A55AC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515,874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74665B" w:rsidRDefault="00CF70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84" w:type="dxa"/>
            <w:gridSpan w:val="4"/>
          </w:tcPr>
          <w:p w:rsidR="00956569" w:rsidRPr="0074665B" w:rsidRDefault="003A55AC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482,059</w:t>
            </w: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 w:val="restart"/>
          </w:tcPr>
          <w:p w:rsid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7.Реконструкция </w:t>
            </w:r>
          </w:p>
          <w:p w:rsid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пр. Ломоносова, </w:t>
            </w:r>
          </w:p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от ул. Смольный </w:t>
            </w:r>
            <w:r w:rsidR="000B4471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Буян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до 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Выучейского</w:t>
            </w:r>
            <w:proofErr w:type="spellEnd"/>
          </w:p>
        </w:tc>
        <w:tc>
          <w:tcPr>
            <w:tcW w:w="1379" w:type="dxa"/>
            <w:gridSpan w:val="2"/>
            <w:vMerge w:val="restart"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1007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1426" w:type="dxa"/>
            <w:gridSpan w:val="2"/>
            <w:vMerge w:val="restart"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Улучшение технического состояния дорожного покрытия</w:t>
            </w:r>
          </w:p>
        </w:tc>
      </w:tr>
      <w:tr w:rsidR="008D0545" w:rsidRPr="0074665B" w:rsidTr="003134A8">
        <w:tc>
          <w:tcPr>
            <w:tcW w:w="1652" w:type="dxa"/>
            <w:vMerge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6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1007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</w:p>
        </w:tc>
        <w:tc>
          <w:tcPr>
            <w:tcW w:w="1426" w:type="dxa"/>
            <w:gridSpan w:val="2"/>
            <w:vMerge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652"/>
        </w:trPr>
        <w:tc>
          <w:tcPr>
            <w:tcW w:w="1652" w:type="dxa"/>
            <w:vMerge w:val="restart"/>
          </w:tcPr>
          <w:p w:rsidR="007B3C67" w:rsidRPr="0074665B" w:rsidRDefault="00D835A6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13D61" w:rsidRPr="0074665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троительство </w:t>
            </w:r>
          </w:p>
          <w:p w:rsidR="004129CE" w:rsidRDefault="00956569" w:rsidP="00412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пр. Московск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ого,</w:t>
            </w:r>
          </w:p>
          <w:p w:rsidR="00956569" w:rsidRPr="0074665B" w:rsidRDefault="00956569" w:rsidP="004129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 участке от ул. Про</w:t>
            </w:r>
            <w:r w:rsid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копия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Галушина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до ул. Энтузиастов</w:t>
            </w:r>
          </w:p>
        </w:tc>
        <w:tc>
          <w:tcPr>
            <w:tcW w:w="1379" w:type="dxa"/>
            <w:gridSpan w:val="2"/>
            <w:vMerge w:val="restart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</w:t>
            </w:r>
            <w:r w:rsidR="001C19FC" w:rsidRPr="0074665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EC61FA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B47E9"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956569" w:rsidRPr="0074665B" w:rsidRDefault="00CB4FCA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50,470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956569" w:rsidRPr="0074665B" w:rsidRDefault="00CB4FCA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45,750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</w:p>
          <w:p w:rsidR="00E048CF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2017 году</w:t>
            </w:r>
            <w:r w:rsidR="00583555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, ввод </w:t>
            </w:r>
          </w:p>
          <w:p w:rsidR="00E048CF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74665B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8D0545" w:rsidRPr="0074665B" w:rsidTr="003134A8">
        <w:trPr>
          <w:trHeight w:val="468"/>
        </w:trPr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C61FA" w:rsidRPr="0074665B" w:rsidRDefault="00EC61FA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5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74665B">
        <w:trPr>
          <w:trHeight w:val="2333"/>
        </w:trPr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956569" w:rsidRPr="0074665B" w:rsidRDefault="00CB4FCA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50,470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956569" w:rsidRPr="0074665B" w:rsidRDefault="00CB4FCA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45,750</w:t>
            </w: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 w:val="restart"/>
          </w:tcPr>
          <w:p w:rsid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="00F72C89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</w:t>
            </w:r>
          </w:p>
          <w:p w:rsid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Советской и </w:t>
            </w:r>
          </w:p>
          <w:p w:rsid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Таймырской </w:t>
            </w:r>
          </w:p>
          <w:p w:rsid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с расширением </w:t>
            </w:r>
          </w:p>
          <w:p w:rsid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до 4 полос по всей протяженности, устройство кольцевой развязки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в районе съезда с Кузне</w:t>
            </w:r>
            <w:r w:rsid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чевского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мостового перехода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в районе </w:t>
            </w:r>
          </w:p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Валявкина</w:t>
            </w:r>
            <w:proofErr w:type="spellEnd"/>
          </w:p>
        </w:tc>
        <w:tc>
          <w:tcPr>
            <w:tcW w:w="1379" w:type="dxa"/>
            <w:gridSpan w:val="2"/>
            <w:vMerge w:val="restart"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1007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ул. Советской и ул. Таймырской</w:t>
            </w:r>
          </w:p>
        </w:tc>
      </w:tr>
      <w:tr w:rsidR="008D0545" w:rsidRPr="0074665B" w:rsidTr="003134A8">
        <w:tc>
          <w:tcPr>
            <w:tcW w:w="1652" w:type="dxa"/>
            <w:vMerge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6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D835A6" w:rsidRPr="0074665B" w:rsidRDefault="00D835A6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D835A6" w:rsidRPr="0074665B" w:rsidRDefault="00D835A6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c>
          <w:tcPr>
            <w:tcW w:w="1652" w:type="dxa"/>
            <w:vMerge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1007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74665B" w:rsidRDefault="00583555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583555" w:rsidRPr="0074665B" w:rsidRDefault="00583555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</w:p>
        </w:tc>
        <w:tc>
          <w:tcPr>
            <w:tcW w:w="1426" w:type="dxa"/>
            <w:gridSpan w:val="2"/>
            <w:vMerge/>
          </w:tcPr>
          <w:p w:rsidR="00583555" w:rsidRPr="0074665B" w:rsidRDefault="00583555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651"/>
        </w:trPr>
        <w:tc>
          <w:tcPr>
            <w:tcW w:w="1652" w:type="dxa"/>
            <w:vMerge w:val="restart"/>
          </w:tcPr>
          <w:p w:rsidR="00956569" w:rsidRPr="0074665B" w:rsidRDefault="00D835A6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C67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троительство транспортн</w:t>
            </w:r>
            <w:r w:rsidR="007B3C67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ых 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развяз</w:t>
            </w:r>
            <w:r w:rsidR="007B3C67" w:rsidRPr="0074665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B3C67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6569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="00CF4580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муниципальном образовании </w:t>
            </w:r>
            <w:r w:rsidR="00760260"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 w:rsidRPr="0074665B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(Этап 1. Строительство транспортной развязки в разных уровнях на </w:t>
            </w:r>
          </w:p>
        </w:tc>
        <w:tc>
          <w:tcPr>
            <w:tcW w:w="1379" w:type="dxa"/>
            <w:gridSpan w:val="2"/>
            <w:vMerge w:val="restart"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</w:t>
            </w:r>
            <w:r w:rsidR="00BF1CF3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</w:p>
          <w:p w:rsidR="00956569" w:rsidRPr="0074665B" w:rsidRDefault="009B47E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</w:t>
            </w: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956569" w:rsidRPr="0074665B" w:rsidRDefault="00CB4FCA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59,198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956569" w:rsidRPr="0074665B" w:rsidRDefault="00E633B3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28,839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Разработка про</w:t>
            </w:r>
            <w:r w:rsid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ектной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докумен</w:t>
            </w:r>
            <w:r w:rsid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тации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и получение положительного заключения государственной экспертизы </w:t>
            </w:r>
          </w:p>
          <w:p w:rsidR="00E048CF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2018 году</w:t>
            </w:r>
            <w:r w:rsidR="00583555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, ввод </w:t>
            </w:r>
          </w:p>
          <w:p w:rsidR="00E048CF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74665B" w:rsidRDefault="00583555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8D0545" w:rsidRPr="0074665B" w:rsidTr="003134A8">
        <w:trPr>
          <w:trHeight w:val="651"/>
        </w:trPr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0545" w:rsidRPr="0074665B" w:rsidTr="003134A8">
        <w:trPr>
          <w:trHeight w:val="651"/>
        </w:trPr>
        <w:tc>
          <w:tcPr>
            <w:tcW w:w="1652" w:type="dxa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956569" w:rsidRPr="0074665B" w:rsidRDefault="00956569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5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1007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74665B" w:rsidRDefault="00956569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3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12F4B" w:rsidRPr="0074665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992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956569" w:rsidRPr="0074665B" w:rsidRDefault="00956569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956569" w:rsidRPr="0074665B" w:rsidRDefault="00956569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651"/>
        </w:trPr>
        <w:tc>
          <w:tcPr>
            <w:tcW w:w="1652" w:type="dxa"/>
          </w:tcPr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пересечении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ул. Смольный Буян и пр. Обводного канала в муниципальном образовании "Город Архангельск")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30,359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0,520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28,839</w:t>
            </w:r>
          </w:p>
        </w:tc>
        <w:tc>
          <w:tcPr>
            <w:tcW w:w="1426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651"/>
        </w:trPr>
        <w:tc>
          <w:tcPr>
            <w:tcW w:w="1652" w:type="dxa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11. Строительство </w:t>
            </w:r>
          </w:p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транспортных  развязок  в муниципальном образовании "Город Архангельск" (Этап 2. Реконструкция пересечения </w:t>
            </w:r>
          </w:p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Урицкого и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пр. Обводного канала в муниципальном образовании "Город Архангельск")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</w:t>
            </w:r>
            <w:r w:rsidRPr="0074665B">
              <w:t xml:space="preserve">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Администрации муниципального образования "Город Архангельск" /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33,450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15,200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1,955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16,295</w:t>
            </w:r>
          </w:p>
        </w:tc>
        <w:tc>
          <w:tcPr>
            <w:tcW w:w="1426" w:type="dxa"/>
            <w:gridSpan w:val="2"/>
            <w:vMerge w:val="restart"/>
          </w:tcPr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 </w:t>
            </w:r>
          </w:p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2017 году. Получение положительного заключения государственной экспертизы  </w:t>
            </w:r>
          </w:p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2018 году, ввод </w:t>
            </w:r>
          </w:p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74665B" w:rsidRPr="0074665B" w:rsidTr="003134A8">
        <w:trPr>
          <w:trHeight w:val="651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gridSpan w:val="6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651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16,295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14,600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1,695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651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17,155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7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0,600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0,260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16,295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12. Строительство транспортной связи 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Тимме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Я. и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Карпогорской</w:t>
            </w:r>
            <w:proofErr w:type="spellEnd"/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13. Реконструкция автомобильной дороги по пр. Совет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ских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космонавтов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участке от ул. Розы Люксембург до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ул. Воскресенской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</w:t>
            </w:r>
          </w:p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2020 году, ввод </w:t>
            </w:r>
          </w:p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1 000 м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402" w:history="1">
              <w:r w:rsidRPr="0074665B">
                <w:rPr>
                  <w:rFonts w:ascii="Times New Roman" w:hAnsi="Times New Roman" w:cs="Times New Roman"/>
                  <w:sz w:val="16"/>
                  <w:szCs w:val="16"/>
                </w:rPr>
                <w:t>разделу I</w:t>
              </w:r>
            </w:hyperlink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2 877,434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322,178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450,945</w:t>
            </w: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4,334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2,060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40,320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261,914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1 536,868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475,000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755,834</w:t>
            </w:r>
          </w:p>
        </w:tc>
        <w:tc>
          <w:tcPr>
            <w:tcW w:w="100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295,128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414,273</w:t>
            </w:r>
          </w:p>
        </w:tc>
        <w:tc>
          <w:tcPr>
            <w:tcW w:w="997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1,299</w:t>
            </w:r>
          </w:p>
        </w:tc>
        <w:tc>
          <w:tcPr>
            <w:tcW w:w="96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34,000</w:t>
            </w:r>
          </w:p>
        </w:tc>
        <w:tc>
          <w:tcPr>
            <w:tcW w:w="104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11,134</w:t>
            </w:r>
          </w:p>
        </w:tc>
        <w:tc>
          <w:tcPr>
            <w:tcW w:w="99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blPrEx>
          <w:tblBorders>
            <w:insideH w:val="nil"/>
          </w:tblBorders>
        </w:tblPrEx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988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1 646,6</w:t>
            </w:r>
          </w:p>
        </w:tc>
        <w:tc>
          <w:tcPr>
            <w:tcW w:w="1007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27,050</w:t>
            </w:r>
          </w:p>
        </w:tc>
        <w:tc>
          <w:tcPr>
            <w:tcW w:w="1023" w:type="dxa"/>
            <w:gridSpan w:val="7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36,672</w:t>
            </w:r>
          </w:p>
        </w:tc>
        <w:tc>
          <w:tcPr>
            <w:tcW w:w="997" w:type="dxa"/>
            <w:gridSpan w:val="3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3,035</w:t>
            </w:r>
          </w:p>
        </w:tc>
        <w:tc>
          <w:tcPr>
            <w:tcW w:w="963" w:type="dxa"/>
            <w:gridSpan w:val="3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2,060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081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6,320</w:t>
            </w:r>
          </w:p>
        </w:tc>
        <w:tc>
          <w:tcPr>
            <w:tcW w:w="1046" w:type="dxa"/>
            <w:gridSpan w:val="4"/>
            <w:vMerge w:val="restart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13,280</w:t>
            </w:r>
          </w:p>
        </w:tc>
        <w:tc>
          <w:tcPr>
            <w:tcW w:w="992" w:type="dxa"/>
            <w:gridSpan w:val="4"/>
            <w:vMerge w:val="restart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12,500</w:t>
            </w:r>
          </w:p>
        </w:tc>
        <w:tc>
          <w:tcPr>
            <w:tcW w:w="984" w:type="dxa"/>
            <w:gridSpan w:val="4"/>
            <w:vMerge w:val="restart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1 536,868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8" w:type="dxa"/>
            <w:gridSpan w:val="5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3,724</w:t>
            </w:r>
          </w:p>
        </w:tc>
        <w:tc>
          <w:tcPr>
            <w:tcW w:w="1007" w:type="dxa"/>
            <w:gridSpan w:val="5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7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3,724</w:t>
            </w: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3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gridSpan w:val="5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gridSpan w:val="4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gridSpan w:val="4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060" w:type="dxa"/>
            <w:gridSpan w:val="56"/>
          </w:tcPr>
          <w:p w:rsidR="0074665B" w:rsidRPr="0074665B" w:rsidRDefault="0074665B" w:rsidP="00746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693"/>
            <w:bookmarkEnd w:id="3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II. Капитальный ремонт мостового перехода и автомобильных дорог</w:t>
            </w:r>
          </w:p>
        </w:tc>
      </w:tr>
      <w:tr w:rsidR="0074665B" w:rsidRPr="0074665B" w:rsidTr="003134A8">
        <w:trPr>
          <w:trHeight w:val="453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4129CE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/ департамент  транспорта, строительства и городской инфраструктуры Администрации муниципального образования "Город Архангельск" (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113,191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0,794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2,495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1,445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45,636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58,728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Улучшение технического состояния дорожного покрытия</w:t>
            </w:r>
          </w:p>
        </w:tc>
      </w:tr>
      <w:tr w:rsidR="0074665B" w:rsidRPr="0074665B" w:rsidTr="003134A8">
        <w:trPr>
          <w:trHeight w:val="367"/>
        </w:trPr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33" w:type="dxa"/>
            <w:gridSpan w:val="3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9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2363"/>
        </w:trPr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113,191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0,794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2,495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1,445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45,636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58,728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blPrEx>
          <w:tblBorders>
            <w:insideH w:val="nil"/>
          </w:tblBorders>
        </w:tblPrEx>
        <w:trPr>
          <w:trHeight w:val="433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</w:p>
        </w:tc>
        <w:tc>
          <w:tcPr>
            <w:tcW w:w="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</w:p>
        </w:tc>
        <w:tc>
          <w:tcPr>
            <w:tcW w:w="11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308"/>
        </w:trPr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2. Капитальный ремонт Ленинград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проспекта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участке от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шоссе до </w:t>
            </w:r>
          </w:p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Белогорской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Белогорской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и ул. Силикатчиков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</w:t>
            </w:r>
            <w:r w:rsidR="00E048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родского</w:t>
            </w:r>
            <w:proofErr w:type="spellEnd"/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хозяйст</w:t>
            </w:r>
            <w:r w:rsidR="00E048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</w:t>
            </w:r>
            <w:proofErr w:type="spellEnd"/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Администрации муниципального образования "</w:t>
            </w:r>
            <w:proofErr w:type="spellStart"/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</w:t>
            </w:r>
            <w:proofErr w:type="spellEnd"/>
            <w:r w:rsidR="00E048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род Архангельск"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(служба замести</w:t>
            </w:r>
            <w:r w:rsidR="00E048CF">
              <w:rPr>
                <w:rFonts w:ascii="Times New Roman" w:hAnsi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>теля мэра города по городскому хозяйству)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17,063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10,191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5,472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0,900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</w:tcPr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в дальнейшем проекта позволит улучшить техническое состояние транспортного коридора, связующего центральные округа г.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proofErr w:type="spellEnd"/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Приморский район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гельской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области, включая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истори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ческий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и куль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турный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центр Архангельской области - Малые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Корелы</w:t>
            </w:r>
            <w:proofErr w:type="spellEnd"/>
          </w:p>
        </w:tc>
      </w:tr>
      <w:tr w:rsidR="0074665B" w:rsidRPr="0074665B" w:rsidTr="000B4471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9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0B4471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933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17,063</w:t>
            </w: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8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10,191</w:t>
            </w:r>
          </w:p>
        </w:tc>
        <w:tc>
          <w:tcPr>
            <w:tcW w:w="1136" w:type="dxa"/>
            <w:gridSpan w:val="9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5,472</w:t>
            </w: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0,900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0B4471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1,544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1,544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373"/>
        </w:trPr>
        <w:tc>
          <w:tcPr>
            <w:tcW w:w="1652" w:type="dxa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 Капитальный ремонт внутри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дворовых авто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мобильных проездов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 / 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0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3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45,790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13,859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14,108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17, 823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Капитальный ремонт 20 внутри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дворовых авто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мобильных проездов</w:t>
            </w:r>
          </w:p>
        </w:tc>
      </w:tr>
      <w:tr w:rsidR="0074665B" w:rsidRPr="0074665B" w:rsidTr="003134A8">
        <w:trPr>
          <w:trHeight w:val="1103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3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1964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45,790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13,859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14,108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17,823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31" w:type="dxa"/>
            <w:gridSpan w:val="3"/>
            <w:vMerge w:val="restart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693" w:history="1">
              <w:r w:rsidRPr="0074665B">
                <w:rPr>
                  <w:rFonts w:ascii="Times New Roman" w:hAnsi="Times New Roman" w:cs="Times New Roman"/>
                  <w:sz w:val="16"/>
                  <w:szCs w:val="16"/>
                </w:rPr>
                <w:t>разделу II</w:t>
              </w:r>
            </w:hyperlink>
          </w:p>
        </w:tc>
        <w:tc>
          <w:tcPr>
            <w:tcW w:w="1520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33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176,044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10,985</w:t>
            </w:r>
          </w:p>
        </w:tc>
        <w:tc>
          <w:tcPr>
            <w:tcW w:w="1136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7,967</w:t>
            </w:r>
          </w:p>
        </w:tc>
        <w:tc>
          <w:tcPr>
            <w:tcW w:w="1014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2,345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17,859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59,744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76,551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31" w:type="dxa"/>
            <w:gridSpan w:val="3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33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9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31" w:type="dxa"/>
            <w:gridSpan w:val="3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933" w:type="dxa"/>
            <w:gridSpan w:val="3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176,044</w:t>
            </w:r>
          </w:p>
        </w:tc>
        <w:tc>
          <w:tcPr>
            <w:tcW w:w="987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8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10,985</w:t>
            </w:r>
          </w:p>
        </w:tc>
        <w:tc>
          <w:tcPr>
            <w:tcW w:w="1136" w:type="dxa"/>
            <w:gridSpan w:val="9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7,967</w:t>
            </w:r>
          </w:p>
        </w:tc>
        <w:tc>
          <w:tcPr>
            <w:tcW w:w="1014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2,345</w:t>
            </w:r>
          </w:p>
        </w:tc>
        <w:tc>
          <w:tcPr>
            <w:tcW w:w="872" w:type="dxa"/>
            <w:gridSpan w:val="2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17,859</w:t>
            </w:r>
          </w:p>
        </w:tc>
        <w:tc>
          <w:tcPr>
            <w:tcW w:w="1105" w:type="dxa"/>
            <w:gridSpan w:val="5"/>
            <w:tcBorders>
              <w:bottom w:val="nil"/>
            </w:tcBorders>
            <w:vAlign w:val="center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59,744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76,551</w:t>
            </w:r>
          </w:p>
        </w:tc>
        <w:tc>
          <w:tcPr>
            <w:tcW w:w="921" w:type="dxa"/>
            <w:gridSpan w:val="3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blPrEx>
          <w:tblBorders>
            <w:insideH w:val="nil"/>
          </w:tblBorders>
        </w:tblPrEx>
        <w:tc>
          <w:tcPr>
            <w:tcW w:w="3031" w:type="dxa"/>
            <w:gridSpan w:val="3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5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33" w:type="dxa"/>
            <w:gridSpan w:val="3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  <w:tc>
          <w:tcPr>
            <w:tcW w:w="987" w:type="dxa"/>
            <w:gridSpan w:val="5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1, 692</w:t>
            </w:r>
          </w:p>
        </w:tc>
        <w:tc>
          <w:tcPr>
            <w:tcW w:w="1136" w:type="dxa"/>
            <w:gridSpan w:val="9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  <w:tcBorders>
              <w:top w:val="nil"/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060" w:type="dxa"/>
            <w:gridSpan w:val="56"/>
          </w:tcPr>
          <w:p w:rsidR="0074665B" w:rsidRPr="0074665B" w:rsidRDefault="0074665B" w:rsidP="00746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827"/>
            <w:bookmarkEnd w:id="4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III. Улучшение элементов транспортной инфраструктуры</w:t>
            </w: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1. Приобретение плавучего причала для нужд МО "Город Архангельск"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3,950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3,950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Улучшение ка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чества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обслужива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населения. Обеспечение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боты речной ли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нии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в жилом рай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оне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29 лесозавода</w:t>
            </w: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1,950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1,950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 Проведение работ по разработке Комплексной схемы организации дорожного движения муниципального образования "Город Архангельск"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2017 году разработка Комплексной схемы организации дорожного движения муниципального образования "Город Архангельск"</w:t>
            </w: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3. Строительство причала на о.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Хабарка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Соломбальском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 г.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 / 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106,189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42,437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3,752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2020 году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ввод объекта в эксплуатацию</w:t>
            </w: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106,189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42,437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3,752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4. Приобретение речных судов для осуществления пассажирских перевозок</w:t>
            </w:r>
          </w:p>
        </w:tc>
        <w:tc>
          <w:tcPr>
            <w:tcW w:w="1379" w:type="dxa"/>
            <w:gridSpan w:val="2"/>
            <w:vMerge w:val="restart"/>
          </w:tcPr>
          <w:p w:rsid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 / 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  <w:p w:rsidR="000B4471" w:rsidRPr="0074665B" w:rsidRDefault="000B4471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486,000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157,500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157,500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165,000</w:t>
            </w:r>
          </w:p>
        </w:tc>
        <w:tc>
          <w:tcPr>
            <w:tcW w:w="921" w:type="dxa"/>
            <w:gridSpan w:val="3"/>
            <w:shd w:val="clear" w:color="auto" w:fill="auto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</w:t>
            </w:r>
          </w:p>
          <w:p w:rsidR="00BB0D0C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2 речных судов ледового класса для обслуживания речных переправ </w:t>
            </w:r>
          </w:p>
          <w:p w:rsidR="004129CE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городе Архангельск</w:t>
            </w:r>
            <w:r w:rsidR="004129C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0D0C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 требованиями законодательства в сфере речных перевозок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456,000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156,000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7,500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7,500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9, 000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Всего по </w:t>
            </w:r>
            <w:hyperlink w:anchor="P827" w:history="1">
              <w:r w:rsidRPr="0074665B">
                <w:rPr>
                  <w:rFonts w:ascii="Times New Roman" w:hAnsi="Times New Roman" w:cs="Times New Roman"/>
                  <w:sz w:val="16"/>
                  <w:szCs w:val="16"/>
                </w:rPr>
                <w:t>разделу III</w:t>
              </w:r>
            </w:hyperlink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608,539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3,950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212,337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217,500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165,000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9,752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457,950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1,950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156,000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150,589</w:t>
            </w:r>
          </w:p>
        </w:tc>
        <w:tc>
          <w:tcPr>
            <w:tcW w:w="99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62,337</w:t>
            </w:r>
          </w:p>
        </w:tc>
        <w:tc>
          <w:tcPr>
            <w:tcW w:w="1105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921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9,752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060" w:type="dxa"/>
            <w:gridSpan w:val="56"/>
          </w:tcPr>
          <w:p w:rsidR="0074665B" w:rsidRPr="0074665B" w:rsidRDefault="0074665B" w:rsidP="00746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898"/>
            <w:bookmarkEnd w:id="5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IV. Строительство дошкольных и общеобразовательных учреждений</w:t>
            </w: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1. Строительство детского комбината в 1 микрорайоне территориального округа Майская горка в г. Архангельске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69,411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60,469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8,942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proofErr w:type="spellEnd"/>
            <w:r w:rsidR="0041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в 2012 году здания детского комбината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 210 мест</w:t>
            </w: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57,069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57,069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254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12,342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3,400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8,942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2. Строительство школы 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Цигломенском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 г.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226,080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16,017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207,414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proofErr w:type="spellEnd"/>
            <w:r w:rsidR="0041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в 2013 году здания школы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 240 мест</w:t>
            </w: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199,680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4,617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192,414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26,400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11,400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15,000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 w:val="restart"/>
          </w:tcPr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3. Приобретение доли в праве общедолевой собственности здания детских яслей по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ул. Добролюбова, 19 после реконструкции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138,617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Ввод в действие </w:t>
            </w:r>
          </w:p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2013 году здания детского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комби</w:t>
            </w:r>
            <w:proofErr w:type="spellEnd"/>
            <w:r w:rsidR="0041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ната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на 120 мест</w:t>
            </w: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0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4. Строительство детского сада 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Соломбальском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Ввод в действие здания детского комбината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 280 мест</w:t>
            </w: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 w:val="restart"/>
          </w:tcPr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5. Строительство детского сада на</w:t>
            </w:r>
          </w:p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60 мест  </w:t>
            </w:r>
          </w:p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пос.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Турдеевск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Архангельск"/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88,327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49,534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31,268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Ввод в действие </w:t>
            </w:r>
          </w:p>
          <w:p w:rsidR="00BB0D0C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2020 году здания детского сада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 60 мест</w:t>
            </w:r>
          </w:p>
        </w:tc>
      </w:tr>
      <w:tr w:rsidR="0074665B" w:rsidRPr="0074665B" w:rsidTr="003134A8">
        <w:trPr>
          <w:trHeight w:val="331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76,607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46,902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29,705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11,720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2,632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1,563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 w:val="restart"/>
          </w:tcPr>
          <w:p w:rsidR="00E048CF" w:rsidRDefault="0074665B" w:rsidP="00E048CF">
            <w:pPr>
              <w:pStyle w:val="ConsPlusNormal"/>
              <w:ind w:right="-153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6. Строительство детского комбината на 280 мест в 7 микро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районе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риального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округа Майская горка </w:t>
            </w:r>
          </w:p>
          <w:p w:rsidR="0074665B" w:rsidRPr="0074665B" w:rsidRDefault="0074665B" w:rsidP="00E048CF">
            <w:pPr>
              <w:pStyle w:val="ConsPlusNormal"/>
              <w:ind w:right="-153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171,945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128,991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42,954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2020 году  ввод здания детского комбината в эксплуатацию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на 280 мест</w:t>
            </w: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159,283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119,660</w:t>
            </w:r>
          </w:p>
        </w:tc>
        <w:tc>
          <w:tcPr>
            <w:tcW w:w="996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39,623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69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12,662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9,331</w:t>
            </w:r>
          </w:p>
        </w:tc>
        <w:tc>
          <w:tcPr>
            <w:tcW w:w="996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3,331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71"/>
        </w:trPr>
        <w:tc>
          <w:tcPr>
            <w:tcW w:w="1652" w:type="dxa"/>
            <w:vMerge w:val="restart"/>
          </w:tcPr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9. Строительство школы на 1500 мест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территориальном округе Майская горка г. Архангельска</w:t>
            </w:r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Администрации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образования "Город Архангельск"</w:t>
            </w: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1 045,648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0,700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365,360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679,588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:rsidR="00BB0D0C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2017 году, в 2019 году ввод объекта в эксплуатацию</w:t>
            </w:r>
          </w:p>
        </w:tc>
      </w:tr>
      <w:tr w:rsidR="0074665B" w:rsidRPr="0074665B" w:rsidTr="003134A8">
        <w:trPr>
          <w:trHeight w:val="471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471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978,108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628,108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355"/>
        </w:trPr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67,540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0,700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15,360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51,480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98" w:history="1">
              <w:r w:rsidRPr="0074665B">
                <w:rPr>
                  <w:rFonts w:ascii="Times New Roman" w:hAnsi="Times New Roman" w:cs="Times New Roman"/>
                  <w:sz w:val="16"/>
                  <w:szCs w:val="16"/>
                </w:rPr>
                <w:t>разделу IV</w:t>
              </w:r>
            </w:hyperlink>
          </w:p>
        </w:tc>
        <w:tc>
          <w:tcPr>
            <w:tcW w:w="1379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1 740,052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144,486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286,973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50,234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525,619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722,542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74665B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1 048,725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628,108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1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492,639</w:t>
            </w:r>
          </w:p>
        </w:tc>
        <w:tc>
          <w:tcPr>
            <w:tcW w:w="989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61,686</w:t>
            </w:r>
          </w:p>
        </w:tc>
        <w:tc>
          <w:tcPr>
            <w:tcW w:w="987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192,414</w:t>
            </w:r>
          </w:p>
        </w:tc>
        <w:tc>
          <w:tcPr>
            <w:tcW w:w="1004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78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46,902</w:t>
            </w:r>
          </w:p>
        </w:tc>
        <w:tc>
          <w:tcPr>
            <w:tcW w:w="1171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149,365</w:t>
            </w:r>
          </w:p>
        </w:tc>
        <w:tc>
          <w:tcPr>
            <w:tcW w:w="996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39,623</w:t>
            </w:r>
          </w:p>
        </w:tc>
        <w:tc>
          <w:tcPr>
            <w:tcW w:w="90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blPrEx>
          <w:tblBorders>
            <w:insideH w:val="nil"/>
          </w:tblBorders>
        </w:tblPrEx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981" w:type="dxa"/>
            <w:gridSpan w:val="4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198,688</w:t>
            </w:r>
          </w:p>
        </w:tc>
        <w:tc>
          <w:tcPr>
            <w:tcW w:w="989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82,800</w:t>
            </w:r>
          </w:p>
        </w:tc>
        <w:tc>
          <w:tcPr>
            <w:tcW w:w="987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23,942</w:t>
            </w:r>
          </w:p>
        </w:tc>
        <w:tc>
          <w:tcPr>
            <w:tcW w:w="1004" w:type="dxa"/>
            <w:gridSpan w:val="4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3,332</w:t>
            </w:r>
          </w:p>
        </w:tc>
        <w:tc>
          <w:tcPr>
            <w:tcW w:w="1171" w:type="dxa"/>
            <w:gridSpan w:val="7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26,254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54,811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7,525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52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1" w:type="dxa"/>
            <w:gridSpan w:val="4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989" w:type="dxa"/>
            <w:gridSpan w:val="5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7" w:type="dxa"/>
            <w:gridSpan w:val="5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1004" w:type="dxa"/>
            <w:gridSpan w:val="4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8" w:type="dxa"/>
            <w:gridSpan w:val="7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060" w:type="dxa"/>
            <w:gridSpan w:val="56"/>
          </w:tcPr>
          <w:p w:rsidR="0074665B" w:rsidRPr="0074665B" w:rsidRDefault="0074665B" w:rsidP="00746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1114"/>
            <w:bookmarkEnd w:id="6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4665B" w:rsidRPr="0074665B" w:rsidTr="003134A8">
        <w:tc>
          <w:tcPr>
            <w:tcW w:w="1661" w:type="dxa"/>
            <w:gridSpan w:val="2"/>
            <w:vMerge w:val="restart"/>
            <w:tcBorders>
              <w:bottom w:val="nil"/>
            </w:tcBorders>
          </w:tcPr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1. Обеспечение земельных участков коммунальной и инженерной инфра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структурой для строительства многоквартирных домов по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Конзихинской</w:t>
            </w:r>
            <w:proofErr w:type="spellEnd"/>
          </w:p>
        </w:tc>
        <w:tc>
          <w:tcPr>
            <w:tcW w:w="1386" w:type="dxa"/>
            <w:gridSpan w:val="2"/>
            <w:vMerge w:val="restart"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ind w:right="7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городского хозяйства Администрации муниципального образования "Город Архангельск" (служба заместителя мэра города по городскому хозяйству)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138,309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26,533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53,597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40,412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13,258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4665B" w:rsidRPr="0074665B" w:rsidTr="003134A8">
        <w:tc>
          <w:tcPr>
            <w:tcW w:w="1661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38,216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24,533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13,683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blPrEx>
          <w:tblBorders>
            <w:insideH w:val="nil"/>
          </w:tblBorders>
        </w:tblPrEx>
        <w:tc>
          <w:tcPr>
            <w:tcW w:w="1661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100,093</w:t>
            </w:r>
          </w:p>
        </w:tc>
        <w:tc>
          <w:tcPr>
            <w:tcW w:w="1006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002" w:type="dxa"/>
            <w:gridSpan w:val="4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39,914</w:t>
            </w:r>
          </w:p>
        </w:tc>
        <w:tc>
          <w:tcPr>
            <w:tcW w:w="1000" w:type="dxa"/>
            <w:gridSpan w:val="4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40,412</w:t>
            </w:r>
          </w:p>
        </w:tc>
        <w:tc>
          <w:tcPr>
            <w:tcW w:w="1133" w:type="dxa"/>
            <w:gridSpan w:val="6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13,258</w:t>
            </w:r>
          </w:p>
        </w:tc>
        <w:tc>
          <w:tcPr>
            <w:tcW w:w="998" w:type="dxa"/>
            <w:gridSpan w:val="5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 w:val="restart"/>
          </w:tcPr>
          <w:p w:rsidR="00E048CF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2. Обеспечение земельных участков (строительство) коммунальной и инженерной инфраструктурой для строительства много-квартирных домов 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по 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Цигломенской</w:t>
            </w:r>
            <w:proofErr w:type="spellEnd"/>
          </w:p>
        </w:tc>
        <w:tc>
          <w:tcPr>
            <w:tcW w:w="138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>епартамент городского хозяйства Администрации муниципального образования "Город Архангельск"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74665B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124,397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46,089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77,803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0,505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Обеспечение коммунальной и инженерной инфраструктурой позволит в дальнейшем продолжить строительство многоквартирных домов</w:t>
            </w: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124,397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46,089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77,803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0,505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 w:val="restart"/>
          </w:tcPr>
          <w:p w:rsidR="00E048CF" w:rsidRDefault="0074665B" w:rsidP="00E048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 Обеспечение земельных участков дорожной инфра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структурой для строительства многоквартирных домов в </w:t>
            </w:r>
            <w:r w:rsidRPr="007466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жилом районе (ул. Стрел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ковая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– ул.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Карпо</w:t>
            </w:r>
            <w:proofErr w:type="spellEnd"/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горская, длинной </w:t>
            </w:r>
          </w:p>
          <w:p w:rsidR="0074665B" w:rsidRPr="0074665B" w:rsidRDefault="00E048CF" w:rsidP="00E048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665B"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650 м)</w:t>
            </w:r>
          </w:p>
        </w:tc>
        <w:tc>
          <w:tcPr>
            <w:tcW w:w="138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Администрации муниципального образования "Город Архангельск" 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417" w:type="dxa"/>
            <w:vMerge w:val="restart"/>
          </w:tcPr>
          <w:p w:rsidR="0074665B" w:rsidRPr="0074665B" w:rsidRDefault="0074665B" w:rsidP="0074665B">
            <w:pPr>
              <w:pStyle w:val="Default"/>
              <w:rPr>
                <w:color w:val="auto"/>
                <w:sz w:val="16"/>
                <w:szCs w:val="16"/>
              </w:rPr>
            </w:pPr>
            <w:r w:rsidRPr="0074665B">
              <w:rPr>
                <w:color w:val="auto"/>
                <w:sz w:val="16"/>
                <w:szCs w:val="16"/>
              </w:rPr>
              <w:t>Ввод в эксплуатацию</w:t>
            </w:r>
          </w:p>
          <w:p w:rsidR="0074665B" w:rsidRPr="0074665B" w:rsidRDefault="0074665B" w:rsidP="0074665B">
            <w:pPr>
              <w:pStyle w:val="Default"/>
              <w:rPr>
                <w:color w:val="auto"/>
                <w:sz w:val="16"/>
                <w:szCs w:val="16"/>
              </w:rPr>
            </w:pPr>
            <w:r w:rsidRPr="0074665B">
              <w:rPr>
                <w:color w:val="auto"/>
                <w:sz w:val="16"/>
                <w:szCs w:val="16"/>
              </w:rPr>
              <w:t>1650 м в 2017 году</w:t>
            </w:r>
          </w:p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rPr>
          <w:trHeight w:val="1121"/>
        </w:trPr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rPr>
          <w:trHeight w:val="591"/>
        </w:trPr>
        <w:tc>
          <w:tcPr>
            <w:tcW w:w="1661" w:type="dxa"/>
            <w:gridSpan w:val="2"/>
            <w:vMerge w:val="restart"/>
          </w:tcPr>
          <w:p w:rsidR="00E048CF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4. Реконструкция водоочистных сооружений по </w:t>
            </w:r>
          </w:p>
          <w:p w:rsidR="00E048CF" w:rsidRDefault="0074665B" w:rsidP="00E048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ул. Кирпичного завода, 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22, корп. 1 </w:t>
            </w:r>
          </w:p>
          <w:p w:rsidR="0074665B" w:rsidRPr="0074665B" w:rsidRDefault="0074665B" w:rsidP="00E048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Цигломенском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 г.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6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shd w:val="clear" w:color="auto" w:fill="auto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</w:tcPr>
          <w:p w:rsidR="00BB0D0C" w:rsidRDefault="0074665B" w:rsidP="0074665B">
            <w:pPr>
              <w:pStyle w:val="Default"/>
              <w:rPr>
                <w:color w:val="auto"/>
                <w:sz w:val="16"/>
                <w:szCs w:val="16"/>
              </w:rPr>
            </w:pPr>
            <w:r w:rsidRPr="0074665B">
              <w:rPr>
                <w:color w:val="auto"/>
                <w:sz w:val="16"/>
                <w:szCs w:val="16"/>
              </w:rPr>
              <w:t>В 2020 году ввод объектов в эксплуатацию производитель</w:t>
            </w:r>
            <w:r w:rsidR="00BB0D0C">
              <w:rPr>
                <w:color w:val="auto"/>
                <w:sz w:val="16"/>
                <w:szCs w:val="16"/>
              </w:rPr>
              <w:t>-</w:t>
            </w:r>
          </w:p>
          <w:p w:rsidR="0074665B" w:rsidRPr="0074665B" w:rsidRDefault="0074665B" w:rsidP="0074665B">
            <w:pPr>
              <w:pStyle w:val="Default"/>
              <w:rPr>
                <w:color w:val="auto"/>
                <w:sz w:val="16"/>
                <w:szCs w:val="16"/>
              </w:rPr>
            </w:pPr>
            <w:proofErr w:type="spellStart"/>
            <w:r w:rsidRPr="0074665B">
              <w:rPr>
                <w:color w:val="auto"/>
                <w:sz w:val="16"/>
                <w:szCs w:val="16"/>
              </w:rPr>
              <w:t>ностью</w:t>
            </w:r>
            <w:proofErr w:type="spellEnd"/>
            <w:r w:rsidRPr="0074665B">
              <w:rPr>
                <w:color w:val="auto"/>
                <w:sz w:val="16"/>
                <w:szCs w:val="16"/>
              </w:rPr>
              <w:t xml:space="preserve"> 3200 </w:t>
            </w:r>
            <w:proofErr w:type="spellStart"/>
            <w:r w:rsidRPr="0074665B">
              <w:rPr>
                <w:color w:val="auto"/>
                <w:sz w:val="16"/>
                <w:szCs w:val="16"/>
              </w:rPr>
              <w:t>куб.м</w:t>
            </w:r>
            <w:proofErr w:type="spellEnd"/>
            <w:r w:rsidRPr="0074665B">
              <w:rPr>
                <w:color w:val="auto"/>
                <w:sz w:val="16"/>
                <w:szCs w:val="16"/>
              </w:rPr>
              <w:t>/сутки</w:t>
            </w:r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1279"/>
        </w:trPr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922"/>
        </w:trPr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98" w:history="1">
              <w:r w:rsidRPr="0074665B">
                <w:rPr>
                  <w:rFonts w:ascii="Times New Roman" w:hAnsi="Times New Roman" w:cs="Times New Roman"/>
                  <w:sz w:val="16"/>
                  <w:szCs w:val="16"/>
                </w:rPr>
                <w:t>разделу V</w:t>
              </w:r>
            </w:hyperlink>
          </w:p>
        </w:tc>
        <w:tc>
          <w:tcPr>
            <w:tcW w:w="1386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299,070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26,533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99,686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118,215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13,763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36,364</w:t>
            </w:r>
          </w:p>
        </w:tc>
        <w:tc>
          <w:tcPr>
            <w:tcW w:w="1426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38,216</w:t>
            </w: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24,533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13,683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260,854</w:t>
            </w:r>
          </w:p>
          <w:p w:rsidR="0074665B" w:rsidRPr="0074665B" w:rsidRDefault="0074665B" w:rsidP="0074665B">
            <w:pPr>
              <w:pStyle w:val="ConsPlusNormal"/>
              <w:jc w:val="center"/>
            </w:pPr>
          </w:p>
        </w:tc>
        <w:tc>
          <w:tcPr>
            <w:tcW w:w="1006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86,003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118,215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13,763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36,364</w:t>
            </w:r>
          </w:p>
        </w:tc>
        <w:tc>
          <w:tcPr>
            <w:tcW w:w="142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186"/>
        </w:trPr>
        <w:tc>
          <w:tcPr>
            <w:tcW w:w="16060" w:type="dxa"/>
            <w:gridSpan w:val="56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7466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4665B" w:rsidRPr="0074665B" w:rsidTr="003134A8">
        <w:tc>
          <w:tcPr>
            <w:tcW w:w="1661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1. Благоустройство территории Петров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сквера</w:t>
            </w:r>
          </w:p>
        </w:tc>
        <w:tc>
          <w:tcPr>
            <w:tcW w:w="138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городского хозяйства Администрации муниципального образования "Город Архангельск"/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42,589</w:t>
            </w:r>
          </w:p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22,339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17,250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D0C" w:rsidRDefault="0074665B" w:rsidP="0074665B">
            <w:pPr>
              <w:pStyle w:val="Default"/>
              <w:rPr>
                <w:color w:val="auto"/>
                <w:sz w:val="16"/>
                <w:szCs w:val="16"/>
              </w:rPr>
            </w:pPr>
            <w:r w:rsidRPr="0074665B">
              <w:rPr>
                <w:color w:val="auto"/>
                <w:sz w:val="16"/>
                <w:szCs w:val="16"/>
              </w:rPr>
              <w:t>Реализация проекта по благо</w:t>
            </w:r>
            <w:r w:rsidR="00BB0D0C">
              <w:rPr>
                <w:color w:val="auto"/>
                <w:sz w:val="16"/>
                <w:szCs w:val="16"/>
              </w:rPr>
              <w:t>-</w:t>
            </w:r>
            <w:r w:rsidRPr="0074665B">
              <w:rPr>
                <w:color w:val="auto"/>
                <w:sz w:val="16"/>
                <w:szCs w:val="16"/>
              </w:rPr>
              <w:t xml:space="preserve">устройству на территории </w:t>
            </w:r>
          </w:p>
          <w:p w:rsidR="0074665B" w:rsidRPr="0074665B" w:rsidRDefault="00BB0D0C" w:rsidP="0074665B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23000 </w:t>
            </w:r>
            <w:proofErr w:type="spellStart"/>
            <w:r>
              <w:rPr>
                <w:color w:val="auto"/>
                <w:sz w:val="16"/>
                <w:szCs w:val="16"/>
              </w:rPr>
              <w:t>кв.м</w:t>
            </w:r>
            <w:proofErr w:type="spellEnd"/>
          </w:p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42,589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22,339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17,250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 Строительство парка отдыха  в Ломоносовском территориальном округе по ул. 23-й Гвардейской дивизии</w:t>
            </w:r>
          </w:p>
        </w:tc>
        <w:tc>
          <w:tcPr>
            <w:tcW w:w="1386" w:type="dxa"/>
            <w:gridSpan w:val="2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0D0C" w:rsidRDefault="0074665B" w:rsidP="0074665B">
            <w:pPr>
              <w:pStyle w:val="Default"/>
              <w:rPr>
                <w:color w:val="auto"/>
                <w:sz w:val="16"/>
                <w:szCs w:val="16"/>
              </w:rPr>
            </w:pPr>
            <w:r w:rsidRPr="0074665B">
              <w:rPr>
                <w:color w:val="auto"/>
                <w:sz w:val="16"/>
                <w:szCs w:val="16"/>
              </w:rPr>
              <w:t xml:space="preserve">Разработка проектной документации и ввод объекта в эксплуатацию </w:t>
            </w:r>
          </w:p>
          <w:p w:rsidR="0074665B" w:rsidRPr="0074665B" w:rsidRDefault="0074665B" w:rsidP="0074665B">
            <w:pPr>
              <w:pStyle w:val="Default"/>
              <w:rPr>
                <w:color w:val="auto"/>
                <w:sz w:val="16"/>
                <w:szCs w:val="16"/>
              </w:rPr>
            </w:pPr>
            <w:r w:rsidRPr="0074665B">
              <w:rPr>
                <w:color w:val="auto"/>
                <w:sz w:val="16"/>
                <w:szCs w:val="16"/>
              </w:rPr>
              <w:t>в  2017 году</w:t>
            </w: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3. Строительство модульных водоочистных сооружений из поверхностного источника для обеспечения питьевой водой южных районов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г.Архан</w:t>
            </w:r>
            <w:r w:rsidR="00E04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6" w:type="dxa"/>
            <w:gridSpan w:val="2"/>
            <w:vMerge w:val="restart"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Архангельск"/</w:t>
            </w:r>
            <w:r w:rsidRPr="0074665B">
              <w:t xml:space="preserve"> </w:t>
            </w: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83,004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7,980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37,011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37,475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Увеличение производитель</w:t>
            </w:r>
            <w:r w:rsidR="00BB0D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 очистных сооружений на 4500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/сутки</w:t>
            </w: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67,622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rPr>
          <w:trHeight w:val="2675"/>
        </w:trPr>
        <w:tc>
          <w:tcPr>
            <w:tcW w:w="1661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gridSpan w:val="2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15,382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7,980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3,200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3,664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47" w:type="dxa"/>
            <w:gridSpan w:val="4"/>
            <w:vMerge w:val="restart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1114" w:history="1">
              <w:r w:rsidRPr="0074665B">
                <w:rPr>
                  <w:rFonts w:ascii="Times New Roman" w:hAnsi="Times New Roman" w:cs="Times New Roman"/>
                  <w:sz w:val="16"/>
                  <w:szCs w:val="16"/>
                </w:rPr>
                <w:t>разделу V</w:t>
              </w:r>
            </w:hyperlink>
            <w:r w:rsidRPr="007466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179,763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84,489</w:t>
            </w: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54,261</w:t>
            </w: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40,475</w:t>
            </w: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47" w:type="dxa"/>
            <w:gridSpan w:val="4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60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5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361" w:type="dxa"/>
            <w:gridSpan w:val="9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69" w:type="dxa"/>
            <w:gridSpan w:val="2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47" w:type="dxa"/>
            <w:gridSpan w:val="4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6" w:type="dxa"/>
            <w:gridSpan w:val="3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67,622</w:t>
            </w:r>
          </w:p>
        </w:tc>
        <w:tc>
          <w:tcPr>
            <w:tcW w:w="1023" w:type="dxa"/>
            <w:gridSpan w:val="7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1361" w:type="dxa"/>
            <w:gridSpan w:val="9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blPrEx>
          <w:tblBorders>
            <w:insideH w:val="nil"/>
          </w:tblBorders>
        </w:tblPrEx>
        <w:tc>
          <w:tcPr>
            <w:tcW w:w="3047" w:type="dxa"/>
            <w:gridSpan w:val="4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112,141</w:t>
            </w:r>
          </w:p>
        </w:tc>
        <w:tc>
          <w:tcPr>
            <w:tcW w:w="1023" w:type="dxa"/>
            <w:gridSpan w:val="7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84,489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20,450</w:t>
            </w:r>
          </w:p>
        </w:tc>
        <w:tc>
          <w:tcPr>
            <w:tcW w:w="13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6,664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47" w:type="dxa"/>
            <w:gridSpan w:val="4"/>
            <w:vMerge w:val="restart"/>
            <w:tcBorders>
              <w:bottom w:val="nil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966" w:type="dxa"/>
            <w:gridSpan w:val="3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5 880,902</w:t>
            </w:r>
          </w:p>
        </w:tc>
        <w:tc>
          <w:tcPr>
            <w:tcW w:w="1023" w:type="dxa"/>
            <w:gridSpan w:val="7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497,647</w:t>
            </w:r>
          </w:p>
        </w:tc>
        <w:tc>
          <w:tcPr>
            <w:tcW w:w="1002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848,589</w:t>
            </w:r>
          </w:p>
        </w:tc>
        <w:tc>
          <w:tcPr>
            <w:tcW w:w="1000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125,291</w:t>
            </w:r>
          </w:p>
        </w:tc>
        <w:tc>
          <w:tcPr>
            <w:tcW w:w="1133" w:type="dxa"/>
            <w:gridSpan w:val="6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23,814</w:t>
            </w:r>
          </w:p>
        </w:tc>
        <w:tc>
          <w:tcPr>
            <w:tcW w:w="998" w:type="dxa"/>
            <w:gridSpan w:val="5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15,669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405,239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1 119,038</w:t>
            </w:r>
          </w:p>
        </w:tc>
        <w:tc>
          <w:tcPr>
            <w:tcW w:w="1361" w:type="dxa"/>
            <w:gridSpan w:val="9"/>
            <w:tcBorders>
              <w:top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1 254,568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bCs/>
                <w:sz w:val="16"/>
                <w:szCs w:val="16"/>
              </w:rPr>
              <w:t>1 591,047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47" w:type="dxa"/>
            <w:gridSpan w:val="4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66" w:type="dxa"/>
            <w:gridSpan w:val="3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1 523,725</w:t>
            </w:r>
          </w:p>
        </w:tc>
        <w:tc>
          <w:tcPr>
            <w:tcW w:w="1023" w:type="dxa"/>
            <w:gridSpan w:val="7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0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587,500</w:t>
            </w:r>
          </w:p>
        </w:tc>
        <w:tc>
          <w:tcPr>
            <w:tcW w:w="1361" w:type="dxa"/>
            <w:gridSpan w:val="9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865,608</w:t>
            </w:r>
          </w:p>
        </w:tc>
        <w:tc>
          <w:tcPr>
            <w:tcW w:w="869" w:type="dxa"/>
            <w:gridSpan w:val="2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47" w:type="dxa"/>
            <w:gridSpan w:val="4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6" w:type="dxa"/>
            <w:gridSpan w:val="3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1 812,261</w:t>
            </w:r>
          </w:p>
        </w:tc>
        <w:tc>
          <w:tcPr>
            <w:tcW w:w="1023" w:type="dxa"/>
            <w:gridSpan w:val="7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383,297</w:t>
            </w:r>
          </w:p>
        </w:tc>
        <w:tc>
          <w:tcPr>
            <w:tcW w:w="1002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620,370</w:t>
            </w:r>
          </w:p>
        </w:tc>
        <w:tc>
          <w:tcPr>
            <w:tcW w:w="1000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3,948</w:t>
            </w:r>
          </w:p>
        </w:tc>
        <w:tc>
          <w:tcPr>
            <w:tcW w:w="1133" w:type="dxa"/>
            <w:gridSpan w:val="6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230,902</w:t>
            </w:r>
          </w:p>
        </w:tc>
        <w:tc>
          <w:tcPr>
            <w:tcW w:w="855" w:type="dxa"/>
            <w:gridSpan w:val="3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344,310</w:t>
            </w:r>
          </w:p>
        </w:tc>
        <w:tc>
          <w:tcPr>
            <w:tcW w:w="1361" w:type="dxa"/>
            <w:gridSpan w:val="9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229,434</w:t>
            </w:r>
          </w:p>
        </w:tc>
        <w:tc>
          <w:tcPr>
            <w:tcW w:w="869" w:type="dxa"/>
            <w:gridSpan w:val="2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c>
          <w:tcPr>
            <w:tcW w:w="3047" w:type="dxa"/>
            <w:gridSpan w:val="4"/>
            <w:vMerge/>
            <w:tcBorders>
              <w:bottom w:val="nil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966" w:type="dxa"/>
            <w:gridSpan w:val="3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2 544,916</w:t>
            </w:r>
          </w:p>
        </w:tc>
        <w:tc>
          <w:tcPr>
            <w:tcW w:w="1023" w:type="dxa"/>
            <w:gridSpan w:val="7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114,350</w:t>
            </w:r>
          </w:p>
        </w:tc>
        <w:tc>
          <w:tcPr>
            <w:tcW w:w="1002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157,602</w:t>
            </w:r>
          </w:p>
        </w:tc>
        <w:tc>
          <w:tcPr>
            <w:tcW w:w="1000" w:type="dxa"/>
            <w:gridSpan w:val="4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121,343</w:t>
            </w:r>
          </w:p>
        </w:tc>
        <w:tc>
          <w:tcPr>
            <w:tcW w:w="1133" w:type="dxa"/>
            <w:gridSpan w:val="6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23,814</w:t>
            </w:r>
          </w:p>
        </w:tc>
        <w:tc>
          <w:tcPr>
            <w:tcW w:w="998" w:type="dxa"/>
            <w:gridSpan w:val="5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15,669</w:t>
            </w:r>
          </w:p>
        </w:tc>
        <w:tc>
          <w:tcPr>
            <w:tcW w:w="860" w:type="dxa"/>
            <w:gridSpan w:val="2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174,337</w:t>
            </w:r>
          </w:p>
        </w:tc>
        <w:tc>
          <w:tcPr>
            <w:tcW w:w="855" w:type="dxa"/>
            <w:gridSpan w:val="3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187,228</w:t>
            </w:r>
          </w:p>
        </w:tc>
        <w:tc>
          <w:tcPr>
            <w:tcW w:w="1361" w:type="dxa"/>
            <w:gridSpan w:val="9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159,526</w:t>
            </w:r>
          </w:p>
        </w:tc>
        <w:tc>
          <w:tcPr>
            <w:tcW w:w="869" w:type="dxa"/>
            <w:gridSpan w:val="2"/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1 591,047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65B" w:rsidRPr="0074665B" w:rsidTr="003134A8">
        <w:tblPrEx>
          <w:tblBorders>
            <w:insideH w:val="nil"/>
          </w:tblBorders>
        </w:tblPrEx>
        <w:tc>
          <w:tcPr>
            <w:tcW w:w="3047" w:type="dxa"/>
            <w:gridSpan w:val="4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  <w:gridSpan w:val="6"/>
            <w:tcBorders>
              <w:bottom w:val="single" w:sz="4" w:space="0" w:color="auto"/>
            </w:tcBorders>
          </w:tcPr>
          <w:p w:rsidR="0074665B" w:rsidRPr="0074665B" w:rsidRDefault="0074665B" w:rsidP="007466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7,766</w:t>
            </w:r>
          </w:p>
        </w:tc>
        <w:tc>
          <w:tcPr>
            <w:tcW w:w="1023" w:type="dxa"/>
            <w:gridSpan w:val="7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4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7,766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gridSpan w:val="6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:rsidR="0074665B" w:rsidRPr="0074665B" w:rsidRDefault="0074665B" w:rsidP="00746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74665B" w:rsidRPr="0074665B" w:rsidRDefault="0074665B" w:rsidP="007466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134A8" w:rsidRPr="008D0545" w:rsidRDefault="003134A8" w:rsidP="008D0545">
      <w:pPr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8D0545">
        <w:rPr>
          <w:rFonts w:ascii="Times New Roman" w:hAnsi="Times New Roman" w:cs="Times New Roman"/>
          <w:sz w:val="24"/>
          <w:szCs w:val="24"/>
        </w:rPr>
        <w:t>"</w:t>
      </w:r>
      <w:r w:rsidR="009C3F73" w:rsidRPr="008D0545">
        <w:rPr>
          <w:rFonts w:ascii="Times New Roman" w:hAnsi="Times New Roman" w:cs="Times New Roman"/>
          <w:sz w:val="24"/>
          <w:szCs w:val="24"/>
        </w:rPr>
        <w:t>.</w:t>
      </w:r>
    </w:p>
    <w:p w:rsidR="00306B4D" w:rsidRPr="005251C0" w:rsidRDefault="008D0545" w:rsidP="008D05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________________</w:t>
      </w:r>
    </w:p>
    <w:sectPr w:rsidR="00306B4D" w:rsidRPr="005251C0" w:rsidSect="0074665B">
      <w:headerReference w:type="default" r:id="rId9"/>
      <w:pgSz w:w="16838" w:h="11905" w:orient="landscape"/>
      <w:pgMar w:top="1134" w:right="1134" w:bottom="851" w:left="1134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3A" w:rsidRDefault="0048483A" w:rsidP="0074665B">
      <w:pPr>
        <w:spacing w:after="0" w:line="240" w:lineRule="auto"/>
      </w:pPr>
      <w:r>
        <w:separator/>
      </w:r>
    </w:p>
  </w:endnote>
  <w:endnote w:type="continuationSeparator" w:id="0">
    <w:p w:rsidR="0048483A" w:rsidRDefault="0048483A" w:rsidP="0074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3A" w:rsidRDefault="0048483A" w:rsidP="0074665B">
      <w:pPr>
        <w:spacing w:after="0" w:line="240" w:lineRule="auto"/>
      </w:pPr>
      <w:r>
        <w:separator/>
      </w:r>
    </w:p>
  </w:footnote>
  <w:footnote w:type="continuationSeparator" w:id="0">
    <w:p w:rsidR="0048483A" w:rsidRDefault="0048483A" w:rsidP="0074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542433"/>
      <w:docPartObj>
        <w:docPartGallery w:val="Page Numbers (Top of Page)"/>
        <w:docPartUnique/>
      </w:docPartObj>
    </w:sdtPr>
    <w:sdtEndPr/>
    <w:sdtContent>
      <w:p w:rsidR="0074665B" w:rsidRDefault="007466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D4">
          <w:rPr>
            <w:noProof/>
          </w:rPr>
          <w:t>14</w:t>
        </w:r>
        <w:r>
          <w:fldChar w:fldCharType="end"/>
        </w:r>
      </w:p>
    </w:sdtContent>
  </w:sdt>
  <w:p w:rsidR="0074665B" w:rsidRDefault="007466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36BF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7A"/>
    <w:rsid w:val="0000391D"/>
    <w:rsid w:val="000155F8"/>
    <w:rsid w:val="00024464"/>
    <w:rsid w:val="0004019A"/>
    <w:rsid w:val="00040CF4"/>
    <w:rsid w:val="00041E9E"/>
    <w:rsid w:val="00044BA2"/>
    <w:rsid w:val="0006735B"/>
    <w:rsid w:val="00067751"/>
    <w:rsid w:val="00083C76"/>
    <w:rsid w:val="000A279E"/>
    <w:rsid w:val="000A337C"/>
    <w:rsid w:val="000B25D2"/>
    <w:rsid w:val="000B4471"/>
    <w:rsid w:val="000B7569"/>
    <w:rsid w:val="000B7BB8"/>
    <w:rsid w:val="000C71D9"/>
    <w:rsid w:val="001026C3"/>
    <w:rsid w:val="0011251D"/>
    <w:rsid w:val="001179C7"/>
    <w:rsid w:val="0012624D"/>
    <w:rsid w:val="00135F48"/>
    <w:rsid w:val="00142257"/>
    <w:rsid w:val="00142DC9"/>
    <w:rsid w:val="0014300F"/>
    <w:rsid w:val="00154BB9"/>
    <w:rsid w:val="0016364B"/>
    <w:rsid w:val="001662CD"/>
    <w:rsid w:val="00176D66"/>
    <w:rsid w:val="001A02D1"/>
    <w:rsid w:val="001A65DC"/>
    <w:rsid w:val="001B5C0C"/>
    <w:rsid w:val="001C19FC"/>
    <w:rsid w:val="001D1C4A"/>
    <w:rsid w:val="001E15F6"/>
    <w:rsid w:val="001E300D"/>
    <w:rsid w:val="00203007"/>
    <w:rsid w:val="0022241F"/>
    <w:rsid w:val="00241A83"/>
    <w:rsid w:val="00246CBF"/>
    <w:rsid w:val="0025149C"/>
    <w:rsid w:val="00276F67"/>
    <w:rsid w:val="002958B9"/>
    <w:rsid w:val="00295F9B"/>
    <w:rsid w:val="0029715F"/>
    <w:rsid w:val="002A70B9"/>
    <w:rsid w:val="002B4DB3"/>
    <w:rsid w:val="002C3025"/>
    <w:rsid w:val="002E5484"/>
    <w:rsid w:val="002F1799"/>
    <w:rsid w:val="003066E2"/>
    <w:rsid w:val="00306B4D"/>
    <w:rsid w:val="003078C1"/>
    <w:rsid w:val="00312F4B"/>
    <w:rsid w:val="003134A8"/>
    <w:rsid w:val="00363D20"/>
    <w:rsid w:val="00364BD4"/>
    <w:rsid w:val="00374104"/>
    <w:rsid w:val="00376D7F"/>
    <w:rsid w:val="00380698"/>
    <w:rsid w:val="003964F7"/>
    <w:rsid w:val="003A0C3C"/>
    <w:rsid w:val="003A55AC"/>
    <w:rsid w:val="003B265D"/>
    <w:rsid w:val="003D5860"/>
    <w:rsid w:val="003E145B"/>
    <w:rsid w:val="003E7E6B"/>
    <w:rsid w:val="003F0C2B"/>
    <w:rsid w:val="003F3805"/>
    <w:rsid w:val="004129CE"/>
    <w:rsid w:val="00417E9F"/>
    <w:rsid w:val="00440BA9"/>
    <w:rsid w:val="00447581"/>
    <w:rsid w:val="00450434"/>
    <w:rsid w:val="0048483A"/>
    <w:rsid w:val="0049614E"/>
    <w:rsid w:val="004B0801"/>
    <w:rsid w:val="004E0E73"/>
    <w:rsid w:val="004E1E60"/>
    <w:rsid w:val="004F1B2A"/>
    <w:rsid w:val="005022A7"/>
    <w:rsid w:val="00505524"/>
    <w:rsid w:val="005076A0"/>
    <w:rsid w:val="0051685F"/>
    <w:rsid w:val="005251C0"/>
    <w:rsid w:val="005507E3"/>
    <w:rsid w:val="005620B5"/>
    <w:rsid w:val="0056504E"/>
    <w:rsid w:val="005778E1"/>
    <w:rsid w:val="00583555"/>
    <w:rsid w:val="00596E3B"/>
    <w:rsid w:val="005A395E"/>
    <w:rsid w:val="005C4ED2"/>
    <w:rsid w:val="005E333B"/>
    <w:rsid w:val="005E74D8"/>
    <w:rsid w:val="005E7B24"/>
    <w:rsid w:val="005F0ACD"/>
    <w:rsid w:val="005F13F6"/>
    <w:rsid w:val="005F622B"/>
    <w:rsid w:val="00600161"/>
    <w:rsid w:val="00605FB1"/>
    <w:rsid w:val="00607134"/>
    <w:rsid w:val="00653F7B"/>
    <w:rsid w:val="00657582"/>
    <w:rsid w:val="00663FAD"/>
    <w:rsid w:val="00666CF8"/>
    <w:rsid w:val="006719E4"/>
    <w:rsid w:val="00673A09"/>
    <w:rsid w:val="00683B67"/>
    <w:rsid w:val="00691891"/>
    <w:rsid w:val="00693BDB"/>
    <w:rsid w:val="006A2E7B"/>
    <w:rsid w:val="006A6A0D"/>
    <w:rsid w:val="006A75E3"/>
    <w:rsid w:val="006C35A6"/>
    <w:rsid w:val="006C7C6B"/>
    <w:rsid w:val="006D2653"/>
    <w:rsid w:val="006F56CD"/>
    <w:rsid w:val="00712A4E"/>
    <w:rsid w:val="00713D61"/>
    <w:rsid w:val="00743052"/>
    <w:rsid w:val="00745D06"/>
    <w:rsid w:val="0074665B"/>
    <w:rsid w:val="00756197"/>
    <w:rsid w:val="00760260"/>
    <w:rsid w:val="007641AE"/>
    <w:rsid w:val="00772AA6"/>
    <w:rsid w:val="0077616E"/>
    <w:rsid w:val="00777B65"/>
    <w:rsid w:val="00784E94"/>
    <w:rsid w:val="00794717"/>
    <w:rsid w:val="007B3C67"/>
    <w:rsid w:val="007B4A5F"/>
    <w:rsid w:val="007D3D2E"/>
    <w:rsid w:val="007D5DF8"/>
    <w:rsid w:val="007E2FB1"/>
    <w:rsid w:val="007E6D56"/>
    <w:rsid w:val="00801A07"/>
    <w:rsid w:val="00806587"/>
    <w:rsid w:val="008146E5"/>
    <w:rsid w:val="008768B4"/>
    <w:rsid w:val="00880B62"/>
    <w:rsid w:val="00885EC7"/>
    <w:rsid w:val="0089054B"/>
    <w:rsid w:val="0089092E"/>
    <w:rsid w:val="00892E52"/>
    <w:rsid w:val="00895326"/>
    <w:rsid w:val="008A2637"/>
    <w:rsid w:val="008A78B2"/>
    <w:rsid w:val="008B019F"/>
    <w:rsid w:val="008C3AF3"/>
    <w:rsid w:val="008D0545"/>
    <w:rsid w:val="008D299F"/>
    <w:rsid w:val="008E0485"/>
    <w:rsid w:val="008E34DC"/>
    <w:rsid w:val="008F6D3A"/>
    <w:rsid w:val="0090093E"/>
    <w:rsid w:val="00902B4A"/>
    <w:rsid w:val="009161AE"/>
    <w:rsid w:val="009202A7"/>
    <w:rsid w:val="0092301D"/>
    <w:rsid w:val="009231F5"/>
    <w:rsid w:val="00931C3B"/>
    <w:rsid w:val="00931DEE"/>
    <w:rsid w:val="00937941"/>
    <w:rsid w:val="00951CB4"/>
    <w:rsid w:val="00956569"/>
    <w:rsid w:val="00957C70"/>
    <w:rsid w:val="009730B9"/>
    <w:rsid w:val="009930AF"/>
    <w:rsid w:val="0099621F"/>
    <w:rsid w:val="009B47E9"/>
    <w:rsid w:val="009C3F73"/>
    <w:rsid w:val="009D125F"/>
    <w:rsid w:val="009D758D"/>
    <w:rsid w:val="009E5984"/>
    <w:rsid w:val="00A01F6A"/>
    <w:rsid w:val="00A06258"/>
    <w:rsid w:val="00A105D4"/>
    <w:rsid w:val="00A14625"/>
    <w:rsid w:val="00A14A48"/>
    <w:rsid w:val="00A151CB"/>
    <w:rsid w:val="00A17096"/>
    <w:rsid w:val="00A17E58"/>
    <w:rsid w:val="00A20278"/>
    <w:rsid w:val="00A32872"/>
    <w:rsid w:val="00A33C29"/>
    <w:rsid w:val="00A374FF"/>
    <w:rsid w:val="00A47767"/>
    <w:rsid w:val="00AA03CE"/>
    <w:rsid w:val="00AB1356"/>
    <w:rsid w:val="00AB65C9"/>
    <w:rsid w:val="00AC2ECE"/>
    <w:rsid w:val="00AC60D8"/>
    <w:rsid w:val="00AF4427"/>
    <w:rsid w:val="00B10CA1"/>
    <w:rsid w:val="00B34954"/>
    <w:rsid w:val="00B54666"/>
    <w:rsid w:val="00B56EF4"/>
    <w:rsid w:val="00B61652"/>
    <w:rsid w:val="00B63144"/>
    <w:rsid w:val="00B679C1"/>
    <w:rsid w:val="00B840D4"/>
    <w:rsid w:val="00B86420"/>
    <w:rsid w:val="00B946F4"/>
    <w:rsid w:val="00B9496E"/>
    <w:rsid w:val="00BB0D0C"/>
    <w:rsid w:val="00BB7ED7"/>
    <w:rsid w:val="00BD6B20"/>
    <w:rsid w:val="00BD6F5C"/>
    <w:rsid w:val="00BF1CF3"/>
    <w:rsid w:val="00BF4210"/>
    <w:rsid w:val="00BF6C73"/>
    <w:rsid w:val="00C00B18"/>
    <w:rsid w:val="00C05AAA"/>
    <w:rsid w:val="00C1468B"/>
    <w:rsid w:val="00C2017F"/>
    <w:rsid w:val="00C20C82"/>
    <w:rsid w:val="00C23FE2"/>
    <w:rsid w:val="00C27C95"/>
    <w:rsid w:val="00C37FF0"/>
    <w:rsid w:val="00C6117A"/>
    <w:rsid w:val="00C723A5"/>
    <w:rsid w:val="00C72935"/>
    <w:rsid w:val="00C803C2"/>
    <w:rsid w:val="00C904EA"/>
    <w:rsid w:val="00C9653B"/>
    <w:rsid w:val="00C97004"/>
    <w:rsid w:val="00CB0DC8"/>
    <w:rsid w:val="00CB4FCA"/>
    <w:rsid w:val="00CB5666"/>
    <w:rsid w:val="00CE0061"/>
    <w:rsid w:val="00CE0A54"/>
    <w:rsid w:val="00CF191C"/>
    <w:rsid w:val="00CF4580"/>
    <w:rsid w:val="00CF70AC"/>
    <w:rsid w:val="00CF79AA"/>
    <w:rsid w:val="00D00304"/>
    <w:rsid w:val="00D3249A"/>
    <w:rsid w:val="00D34446"/>
    <w:rsid w:val="00D54CCB"/>
    <w:rsid w:val="00D641A2"/>
    <w:rsid w:val="00D835A6"/>
    <w:rsid w:val="00D8591B"/>
    <w:rsid w:val="00D90B87"/>
    <w:rsid w:val="00D95980"/>
    <w:rsid w:val="00D96B53"/>
    <w:rsid w:val="00DA06A9"/>
    <w:rsid w:val="00DA145E"/>
    <w:rsid w:val="00DA531D"/>
    <w:rsid w:val="00DF37EC"/>
    <w:rsid w:val="00E03137"/>
    <w:rsid w:val="00E048CF"/>
    <w:rsid w:val="00E0581C"/>
    <w:rsid w:val="00E12BEB"/>
    <w:rsid w:val="00E31AB5"/>
    <w:rsid w:val="00E446D9"/>
    <w:rsid w:val="00E633B3"/>
    <w:rsid w:val="00E6478D"/>
    <w:rsid w:val="00E70561"/>
    <w:rsid w:val="00E72203"/>
    <w:rsid w:val="00E823A0"/>
    <w:rsid w:val="00E866E5"/>
    <w:rsid w:val="00E90B79"/>
    <w:rsid w:val="00EA0BCE"/>
    <w:rsid w:val="00EA459E"/>
    <w:rsid w:val="00EA5FDC"/>
    <w:rsid w:val="00EC61FA"/>
    <w:rsid w:val="00ED11C8"/>
    <w:rsid w:val="00EF24B8"/>
    <w:rsid w:val="00EF43E6"/>
    <w:rsid w:val="00F038B9"/>
    <w:rsid w:val="00F1706B"/>
    <w:rsid w:val="00F22FEE"/>
    <w:rsid w:val="00F27F2F"/>
    <w:rsid w:val="00F3267D"/>
    <w:rsid w:val="00F703B0"/>
    <w:rsid w:val="00F72C89"/>
    <w:rsid w:val="00F72F7E"/>
    <w:rsid w:val="00F75256"/>
    <w:rsid w:val="00F91983"/>
    <w:rsid w:val="00F9315A"/>
    <w:rsid w:val="00FA4F27"/>
    <w:rsid w:val="00FB53EB"/>
    <w:rsid w:val="00FC15B6"/>
    <w:rsid w:val="00FD50EA"/>
    <w:rsid w:val="00FE0373"/>
    <w:rsid w:val="00FE2682"/>
    <w:rsid w:val="00FF042A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5A6"/>
  </w:style>
  <w:style w:type="paragraph" w:styleId="2">
    <w:name w:val="heading 2"/>
    <w:basedOn w:val="a0"/>
    <w:next w:val="a0"/>
    <w:link w:val="20"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74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74665B"/>
  </w:style>
  <w:style w:type="paragraph" w:styleId="a9">
    <w:name w:val="footer"/>
    <w:basedOn w:val="a0"/>
    <w:link w:val="aa"/>
    <w:uiPriority w:val="99"/>
    <w:unhideWhenUsed/>
    <w:rsid w:val="0074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6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5A6"/>
  </w:style>
  <w:style w:type="paragraph" w:styleId="2">
    <w:name w:val="heading 2"/>
    <w:basedOn w:val="a0"/>
    <w:next w:val="a0"/>
    <w:link w:val="20"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74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74665B"/>
  </w:style>
  <w:style w:type="paragraph" w:styleId="a9">
    <w:name w:val="footer"/>
    <w:basedOn w:val="a0"/>
    <w:link w:val="aa"/>
    <w:uiPriority w:val="99"/>
    <w:unhideWhenUsed/>
    <w:rsid w:val="0074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5CDB9-D260-4C68-A85F-BC77F4F8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Любовь Федоровна Фадеева</cp:lastModifiedBy>
  <cp:revision>2</cp:revision>
  <cp:lastPrinted>2017-03-14T06:24:00Z</cp:lastPrinted>
  <dcterms:created xsi:type="dcterms:W3CDTF">2017-03-14T06:25:00Z</dcterms:created>
  <dcterms:modified xsi:type="dcterms:W3CDTF">2017-03-14T06:25:00Z</dcterms:modified>
</cp:coreProperties>
</file>